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08" w:rsidRDefault="00517808" w:rsidP="00517808">
      <w:r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808" w:rsidRDefault="00517808" w:rsidP="00517808">
      <w:pPr>
        <w:jc w:val="center"/>
      </w:pPr>
    </w:p>
    <w:p w:rsidR="00517808" w:rsidRDefault="00517808" w:rsidP="00517808">
      <w:pPr>
        <w:pStyle w:val="a4"/>
        <w:rPr>
          <w:b/>
          <w:szCs w:val="28"/>
        </w:rPr>
      </w:pPr>
    </w:p>
    <w:p w:rsidR="00517808" w:rsidRPr="006F4796" w:rsidRDefault="00517808" w:rsidP="00517808">
      <w:pPr>
        <w:jc w:val="center"/>
        <w:rPr>
          <w:sz w:val="20"/>
          <w:szCs w:val="20"/>
        </w:rPr>
      </w:pPr>
    </w:p>
    <w:p w:rsidR="00517808" w:rsidRDefault="00517808" w:rsidP="00517808">
      <w:pPr>
        <w:pStyle w:val="a4"/>
      </w:pPr>
      <w:r>
        <w:t>АДМИНИСТРАЦИЯ МУНИЦИПАЛЬНОГО ОБРАЗОВАНИЯ</w:t>
      </w:r>
    </w:p>
    <w:p w:rsidR="00517808" w:rsidRDefault="00517808" w:rsidP="00517808">
      <w:pPr>
        <w:pStyle w:val="a4"/>
      </w:pPr>
      <w:r>
        <w:t>«АХТУБИНСКИЙ РАЙОН»</w:t>
      </w:r>
    </w:p>
    <w:p w:rsidR="00517808" w:rsidRPr="00317378" w:rsidRDefault="00517808" w:rsidP="00517808">
      <w:pPr>
        <w:pStyle w:val="a4"/>
        <w:rPr>
          <w:b/>
          <w:sz w:val="24"/>
          <w:szCs w:val="24"/>
        </w:rPr>
      </w:pPr>
    </w:p>
    <w:p w:rsidR="00517808" w:rsidRPr="00C30BC9" w:rsidRDefault="00517808" w:rsidP="00517808">
      <w:pPr>
        <w:pStyle w:val="a4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517808" w:rsidRPr="00016679" w:rsidRDefault="00517808" w:rsidP="00517808">
      <w:pPr>
        <w:pStyle w:val="a4"/>
        <w:rPr>
          <w:b/>
          <w:sz w:val="20"/>
        </w:rPr>
      </w:pPr>
    </w:p>
    <w:p w:rsidR="00517808" w:rsidRDefault="00517808" w:rsidP="00517808">
      <w:pPr>
        <w:pStyle w:val="a4"/>
      </w:pPr>
    </w:p>
    <w:p w:rsidR="00A01063" w:rsidRDefault="00A01063" w:rsidP="00A01063">
      <w:pPr>
        <w:jc w:val="both"/>
        <w:rPr>
          <w:sz w:val="28"/>
          <w:szCs w:val="28"/>
        </w:rPr>
      </w:pPr>
      <w:r>
        <w:rPr>
          <w:sz w:val="28"/>
          <w:szCs w:val="28"/>
        </w:rPr>
        <w:t>10.07.2015</w:t>
      </w:r>
      <w:r w:rsidR="00517808" w:rsidRPr="00960947">
        <w:rPr>
          <w:sz w:val="28"/>
          <w:szCs w:val="28"/>
        </w:rPr>
        <w:t xml:space="preserve">      </w:t>
      </w:r>
      <w:r w:rsidR="00517808" w:rsidRPr="00960947">
        <w:rPr>
          <w:sz w:val="28"/>
          <w:szCs w:val="28"/>
        </w:rPr>
        <w:tab/>
      </w:r>
      <w:r w:rsidR="00517808" w:rsidRPr="00960947">
        <w:rPr>
          <w:sz w:val="28"/>
          <w:szCs w:val="28"/>
        </w:rPr>
        <w:tab/>
      </w:r>
      <w:r w:rsidR="00517808" w:rsidRPr="00960947">
        <w:rPr>
          <w:sz w:val="28"/>
          <w:szCs w:val="28"/>
        </w:rPr>
        <w:tab/>
      </w:r>
      <w:r w:rsidR="00517808" w:rsidRPr="00960947">
        <w:rPr>
          <w:sz w:val="28"/>
          <w:szCs w:val="28"/>
        </w:rPr>
        <w:tab/>
      </w:r>
      <w:r w:rsidR="00517808" w:rsidRPr="00960947">
        <w:rPr>
          <w:sz w:val="28"/>
          <w:szCs w:val="28"/>
        </w:rPr>
        <w:tab/>
        <w:t xml:space="preserve">         № </w:t>
      </w:r>
      <w:r>
        <w:rPr>
          <w:sz w:val="28"/>
          <w:szCs w:val="28"/>
        </w:rPr>
        <w:t>871</w:t>
      </w:r>
    </w:p>
    <w:p w:rsidR="00A01063" w:rsidRDefault="00A01063" w:rsidP="00A01063">
      <w:pPr>
        <w:jc w:val="both"/>
        <w:rPr>
          <w:sz w:val="28"/>
          <w:szCs w:val="28"/>
        </w:rPr>
      </w:pPr>
    </w:p>
    <w:p w:rsidR="00517808" w:rsidRDefault="00320091" w:rsidP="00A01063">
      <w:pPr>
        <w:jc w:val="both"/>
        <w:rPr>
          <w:sz w:val="28"/>
          <w:szCs w:val="28"/>
        </w:rPr>
      </w:pPr>
      <w:r w:rsidRPr="00517808">
        <w:rPr>
          <w:sz w:val="28"/>
          <w:szCs w:val="28"/>
        </w:rPr>
        <w:t>О</w:t>
      </w:r>
      <w:r w:rsidR="00DC5BE5" w:rsidRPr="00517808">
        <w:rPr>
          <w:sz w:val="28"/>
          <w:szCs w:val="28"/>
        </w:rPr>
        <w:t xml:space="preserve">б утверждении </w:t>
      </w:r>
      <w:r w:rsidR="000A7321" w:rsidRPr="00517808">
        <w:rPr>
          <w:sz w:val="28"/>
          <w:szCs w:val="28"/>
        </w:rPr>
        <w:t>П</w:t>
      </w:r>
      <w:r w:rsidR="00DC5BE5" w:rsidRPr="00517808">
        <w:rPr>
          <w:sz w:val="28"/>
          <w:szCs w:val="28"/>
        </w:rPr>
        <w:t>оложения «О</w:t>
      </w:r>
      <w:r w:rsidRPr="00517808">
        <w:rPr>
          <w:sz w:val="28"/>
          <w:szCs w:val="28"/>
        </w:rPr>
        <w:t xml:space="preserve"> конкурсе </w:t>
      </w:r>
    </w:p>
    <w:p w:rsidR="002D0F32" w:rsidRPr="00517808" w:rsidRDefault="00320091" w:rsidP="002D0F32">
      <w:pPr>
        <w:tabs>
          <w:tab w:val="left" w:pos="9360"/>
        </w:tabs>
        <w:ind w:right="-5"/>
        <w:jc w:val="both"/>
        <w:rPr>
          <w:sz w:val="28"/>
          <w:szCs w:val="28"/>
        </w:rPr>
      </w:pPr>
      <w:r w:rsidRPr="00517808">
        <w:rPr>
          <w:sz w:val="28"/>
          <w:szCs w:val="28"/>
        </w:rPr>
        <w:t>проектов «Бюджет для граждан»</w:t>
      </w:r>
    </w:p>
    <w:p w:rsidR="00E727A1" w:rsidRDefault="00E727A1" w:rsidP="002D0F32">
      <w:pPr>
        <w:tabs>
          <w:tab w:val="left" w:pos="9360"/>
        </w:tabs>
        <w:ind w:right="-5"/>
        <w:jc w:val="both"/>
        <w:rPr>
          <w:sz w:val="28"/>
          <w:szCs w:val="28"/>
        </w:rPr>
      </w:pPr>
    </w:p>
    <w:p w:rsidR="00517808" w:rsidRPr="00323C4A" w:rsidRDefault="00517808" w:rsidP="002D0F32">
      <w:pPr>
        <w:tabs>
          <w:tab w:val="left" w:pos="9360"/>
        </w:tabs>
        <w:ind w:right="-5"/>
        <w:jc w:val="both"/>
        <w:rPr>
          <w:sz w:val="28"/>
          <w:szCs w:val="28"/>
        </w:rPr>
      </w:pPr>
    </w:p>
    <w:p w:rsidR="002D0F32" w:rsidRPr="002A2456" w:rsidRDefault="00517808" w:rsidP="009131AF">
      <w:pPr>
        <w:tabs>
          <w:tab w:val="left" w:pos="9360"/>
        </w:tabs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0091" w:rsidRPr="00320091">
        <w:rPr>
          <w:sz w:val="28"/>
          <w:szCs w:val="28"/>
        </w:rPr>
        <w:t>В целях обеспечения открытости и прозрачности бюджета, включая мероприятия по обеспечению полного и</w:t>
      </w:r>
      <w:r w:rsidR="00492CED">
        <w:rPr>
          <w:sz w:val="28"/>
          <w:szCs w:val="28"/>
        </w:rPr>
        <w:t xml:space="preserve"> доступного информирования граж</w:t>
      </w:r>
      <w:r w:rsidR="00320091" w:rsidRPr="00320091">
        <w:rPr>
          <w:sz w:val="28"/>
          <w:szCs w:val="28"/>
        </w:rPr>
        <w:t>дан об управлении общественными финансами</w:t>
      </w:r>
      <w:r>
        <w:rPr>
          <w:sz w:val="28"/>
          <w:szCs w:val="28"/>
        </w:rPr>
        <w:t>,</w:t>
      </w:r>
      <w:r w:rsidR="00320091" w:rsidRPr="00320091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МО</w:t>
      </w:r>
      <w:r w:rsidR="00320091" w:rsidRPr="00320091">
        <w:rPr>
          <w:sz w:val="28"/>
          <w:szCs w:val="28"/>
        </w:rPr>
        <w:t xml:space="preserve"> «</w:t>
      </w:r>
      <w:proofErr w:type="spellStart"/>
      <w:r w:rsidR="00320091" w:rsidRPr="00320091">
        <w:rPr>
          <w:sz w:val="28"/>
          <w:szCs w:val="28"/>
        </w:rPr>
        <w:t>Ахтубинский</w:t>
      </w:r>
      <w:proofErr w:type="spellEnd"/>
      <w:r w:rsidR="00320091" w:rsidRPr="00320091">
        <w:rPr>
          <w:sz w:val="28"/>
          <w:szCs w:val="28"/>
        </w:rPr>
        <w:t xml:space="preserve"> район» </w:t>
      </w:r>
    </w:p>
    <w:p w:rsidR="002D0F32" w:rsidRPr="00323C4A" w:rsidRDefault="002D0F32" w:rsidP="002D0F32">
      <w:pPr>
        <w:tabs>
          <w:tab w:val="left" w:pos="9360"/>
        </w:tabs>
        <w:ind w:right="-5"/>
        <w:jc w:val="both"/>
        <w:rPr>
          <w:sz w:val="28"/>
          <w:szCs w:val="28"/>
        </w:rPr>
      </w:pPr>
      <w:r w:rsidRPr="00323C4A">
        <w:rPr>
          <w:sz w:val="28"/>
          <w:szCs w:val="28"/>
        </w:rPr>
        <w:t>ПОСТАНОВЛЯЕТ:</w:t>
      </w:r>
    </w:p>
    <w:p w:rsidR="000B5936" w:rsidRDefault="000B5936" w:rsidP="000B5936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1.    </w:t>
      </w:r>
      <w:r w:rsidR="002D0F32" w:rsidRPr="00B46E9A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0B5936" w:rsidRDefault="000B5936" w:rsidP="00F97A9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</w:t>
      </w:r>
      <w:r w:rsidRPr="000B5936">
        <w:rPr>
          <w:sz w:val="28"/>
          <w:szCs w:val="28"/>
        </w:rPr>
        <w:t>Положение о конкурсе проектов «Бюджет для граждан»</w:t>
      </w:r>
      <w:r w:rsidR="005B3652">
        <w:rPr>
          <w:sz w:val="28"/>
          <w:szCs w:val="28"/>
        </w:rPr>
        <w:t xml:space="preserve"> (прилагается).</w:t>
      </w:r>
    </w:p>
    <w:p w:rsidR="002D0F32" w:rsidRDefault="000B5936" w:rsidP="00F97A9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C5BE5">
        <w:rPr>
          <w:sz w:val="28"/>
          <w:szCs w:val="28"/>
        </w:rPr>
        <w:t xml:space="preserve">Состав конкурсной комиссии </w:t>
      </w:r>
      <w:r w:rsidRPr="000B5936">
        <w:rPr>
          <w:sz w:val="28"/>
          <w:szCs w:val="28"/>
        </w:rPr>
        <w:t>администрации муниципального образования «</w:t>
      </w:r>
      <w:proofErr w:type="spellStart"/>
      <w:r w:rsidRPr="000B5936">
        <w:rPr>
          <w:sz w:val="28"/>
          <w:szCs w:val="28"/>
        </w:rPr>
        <w:t>Ахтубинский</w:t>
      </w:r>
      <w:proofErr w:type="spellEnd"/>
      <w:r w:rsidRPr="000B5936">
        <w:rPr>
          <w:sz w:val="28"/>
          <w:szCs w:val="28"/>
        </w:rPr>
        <w:t xml:space="preserve"> район»</w:t>
      </w:r>
      <w:r w:rsidR="00F97A9B">
        <w:rPr>
          <w:sz w:val="28"/>
          <w:szCs w:val="28"/>
        </w:rPr>
        <w:t xml:space="preserve"> (прилагается).</w:t>
      </w:r>
    </w:p>
    <w:p w:rsidR="00DC5BE5" w:rsidRPr="00323C4A" w:rsidRDefault="00DC5BE5" w:rsidP="00F97A9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Форму заявки на участие в конкурсе (прилагается).</w:t>
      </w:r>
    </w:p>
    <w:p w:rsidR="002D0F32" w:rsidRPr="00323C4A" w:rsidRDefault="00E727A1" w:rsidP="000B59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5936">
        <w:rPr>
          <w:sz w:val="28"/>
          <w:szCs w:val="28"/>
        </w:rPr>
        <w:t>2</w:t>
      </w:r>
      <w:r w:rsidR="002D0F32" w:rsidRPr="00323C4A">
        <w:rPr>
          <w:sz w:val="28"/>
          <w:szCs w:val="28"/>
        </w:rPr>
        <w:t xml:space="preserve">. Отделу информатизации и компьютерного обслуживания администрации МО «Ахтубинский район» </w:t>
      </w:r>
      <w:r>
        <w:rPr>
          <w:sz w:val="28"/>
          <w:szCs w:val="28"/>
        </w:rPr>
        <w:t xml:space="preserve">(Короткий В.В.) </w:t>
      </w:r>
      <w:r w:rsidR="002D0F32" w:rsidRPr="00323C4A">
        <w:rPr>
          <w:sz w:val="28"/>
          <w:szCs w:val="28"/>
        </w:rPr>
        <w:t>обеспечить размещение настоящего постановления в сети Интернет на официальном сайте администрации МО «Ахтубинский район» в разделе «</w:t>
      </w:r>
      <w:r w:rsidR="00826D96">
        <w:rPr>
          <w:sz w:val="28"/>
          <w:szCs w:val="28"/>
        </w:rPr>
        <w:t>Финансы</w:t>
      </w:r>
      <w:r w:rsidR="002D0F32" w:rsidRPr="00323C4A">
        <w:rPr>
          <w:sz w:val="28"/>
          <w:szCs w:val="28"/>
        </w:rPr>
        <w:t>» подразделе «</w:t>
      </w:r>
      <w:r w:rsidR="00826D96">
        <w:rPr>
          <w:sz w:val="28"/>
          <w:szCs w:val="28"/>
        </w:rPr>
        <w:t>Открытый бюджет</w:t>
      </w:r>
      <w:r w:rsidR="002D0F32" w:rsidRPr="00323C4A">
        <w:rPr>
          <w:sz w:val="28"/>
          <w:szCs w:val="28"/>
        </w:rPr>
        <w:t>» подразделе «</w:t>
      </w:r>
      <w:r w:rsidR="00826D96">
        <w:rPr>
          <w:sz w:val="28"/>
          <w:szCs w:val="28"/>
        </w:rPr>
        <w:t>Бюджет для граждан</w:t>
      </w:r>
      <w:r w:rsidR="002D0F32" w:rsidRPr="00323C4A">
        <w:rPr>
          <w:sz w:val="28"/>
          <w:szCs w:val="28"/>
        </w:rPr>
        <w:t>».</w:t>
      </w:r>
    </w:p>
    <w:p w:rsidR="002D0F32" w:rsidRPr="00323C4A" w:rsidRDefault="000B5936" w:rsidP="00EC21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217B" w:rsidRPr="00323C4A">
        <w:rPr>
          <w:sz w:val="28"/>
          <w:szCs w:val="28"/>
        </w:rPr>
        <w:t xml:space="preserve">. </w:t>
      </w:r>
      <w:r w:rsidR="002D0F32" w:rsidRPr="00323C4A">
        <w:rPr>
          <w:sz w:val="28"/>
          <w:szCs w:val="28"/>
        </w:rPr>
        <w:t>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 w:rsidR="002D0F32" w:rsidRPr="00323C4A">
        <w:rPr>
          <w:sz w:val="28"/>
          <w:szCs w:val="28"/>
        </w:rPr>
        <w:t>Ахтубинская</w:t>
      </w:r>
      <w:proofErr w:type="gramEnd"/>
      <w:r w:rsidR="002D0F32" w:rsidRPr="00323C4A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</w:t>
      </w:r>
      <w:r w:rsidR="00826D96">
        <w:rPr>
          <w:sz w:val="28"/>
          <w:szCs w:val="28"/>
        </w:rPr>
        <w:t>Финансы</w:t>
      </w:r>
      <w:r w:rsidR="002D0F32" w:rsidRPr="00323C4A">
        <w:rPr>
          <w:sz w:val="28"/>
          <w:szCs w:val="28"/>
        </w:rPr>
        <w:t>» подразделе «</w:t>
      </w:r>
      <w:r w:rsidR="00826D96">
        <w:rPr>
          <w:sz w:val="28"/>
          <w:szCs w:val="28"/>
        </w:rPr>
        <w:t>Открытый бюджет</w:t>
      </w:r>
      <w:r w:rsidR="002D0F32" w:rsidRPr="00323C4A">
        <w:rPr>
          <w:sz w:val="28"/>
          <w:szCs w:val="28"/>
        </w:rPr>
        <w:t>» подразделе «</w:t>
      </w:r>
      <w:r w:rsidR="00826D96">
        <w:rPr>
          <w:sz w:val="28"/>
          <w:szCs w:val="28"/>
        </w:rPr>
        <w:t>Бюджет для граждан</w:t>
      </w:r>
      <w:r w:rsidR="002D0F32" w:rsidRPr="00323C4A">
        <w:rPr>
          <w:sz w:val="28"/>
          <w:szCs w:val="28"/>
        </w:rPr>
        <w:t>».</w:t>
      </w:r>
    </w:p>
    <w:p w:rsidR="008C76CA" w:rsidRPr="00323C4A" w:rsidRDefault="000B5936" w:rsidP="00EC21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76CA" w:rsidRPr="00B46E9A">
        <w:rPr>
          <w:sz w:val="28"/>
          <w:szCs w:val="28"/>
        </w:rPr>
        <w:t xml:space="preserve">. </w:t>
      </w:r>
      <w:r w:rsidRPr="000B5936">
        <w:rPr>
          <w:sz w:val="28"/>
          <w:szCs w:val="28"/>
        </w:rPr>
        <w:t>Постановление вступает в силу с</w:t>
      </w:r>
      <w:r>
        <w:rPr>
          <w:sz w:val="28"/>
          <w:szCs w:val="28"/>
        </w:rPr>
        <w:t>о дня его официального опублико</w:t>
      </w:r>
      <w:r w:rsidRPr="000B5936">
        <w:rPr>
          <w:sz w:val="28"/>
          <w:szCs w:val="28"/>
        </w:rPr>
        <w:t>вания.</w:t>
      </w:r>
    </w:p>
    <w:p w:rsidR="002D0F32" w:rsidRPr="00323C4A" w:rsidRDefault="002D0F32" w:rsidP="002D0F32">
      <w:pPr>
        <w:rPr>
          <w:sz w:val="28"/>
          <w:szCs w:val="28"/>
        </w:rPr>
      </w:pPr>
    </w:p>
    <w:p w:rsidR="00BF1AA8" w:rsidRDefault="00BF1AA8" w:rsidP="002D0F32">
      <w:pPr>
        <w:rPr>
          <w:sz w:val="28"/>
          <w:szCs w:val="28"/>
        </w:rPr>
      </w:pPr>
    </w:p>
    <w:p w:rsidR="00BF1AA8" w:rsidRDefault="00BF1AA8" w:rsidP="002D0F32">
      <w:pPr>
        <w:rPr>
          <w:sz w:val="28"/>
          <w:szCs w:val="28"/>
        </w:rPr>
      </w:pPr>
    </w:p>
    <w:p w:rsidR="00DC5BE5" w:rsidRDefault="002D0F32" w:rsidP="002D0F32">
      <w:pPr>
        <w:rPr>
          <w:sz w:val="28"/>
          <w:szCs w:val="28"/>
        </w:rPr>
      </w:pPr>
      <w:r w:rsidRPr="00323C4A">
        <w:rPr>
          <w:sz w:val="28"/>
          <w:szCs w:val="28"/>
        </w:rPr>
        <w:t xml:space="preserve">Глава муниципального образования                                           </w:t>
      </w:r>
      <w:r w:rsidR="007A4C6B">
        <w:rPr>
          <w:sz w:val="28"/>
          <w:szCs w:val="28"/>
        </w:rPr>
        <w:t xml:space="preserve">    </w:t>
      </w:r>
      <w:r w:rsidRPr="00323C4A">
        <w:rPr>
          <w:sz w:val="28"/>
          <w:szCs w:val="28"/>
        </w:rPr>
        <w:t xml:space="preserve"> В.А. Ведищев</w:t>
      </w:r>
      <w:r w:rsidR="00DC5BE5">
        <w:rPr>
          <w:sz w:val="28"/>
          <w:szCs w:val="28"/>
        </w:rPr>
        <w:br w:type="page"/>
      </w:r>
    </w:p>
    <w:p w:rsidR="000B5936" w:rsidRPr="000B5936" w:rsidRDefault="000B5936" w:rsidP="00F97A9B">
      <w:pPr>
        <w:ind w:left="5387"/>
        <w:jc w:val="right"/>
        <w:rPr>
          <w:sz w:val="28"/>
          <w:szCs w:val="28"/>
        </w:rPr>
      </w:pPr>
      <w:r w:rsidRPr="000B5936">
        <w:rPr>
          <w:sz w:val="28"/>
          <w:szCs w:val="28"/>
        </w:rPr>
        <w:lastRenderedPageBreak/>
        <w:t>Утверждено</w:t>
      </w:r>
    </w:p>
    <w:p w:rsidR="000B5936" w:rsidRPr="000B5936" w:rsidRDefault="000B5936" w:rsidP="00F97A9B">
      <w:pPr>
        <w:ind w:left="5387"/>
        <w:jc w:val="right"/>
        <w:rPr>
          <w:sz w:val="28"/>
          <w:szCs w:val="28"/>
        </w:rPr>
      </w:pPr>
      <w:r w:rsidRPr="000B5936">
        <w:rPr>
          <w:sz w:val="28"/>
          <w:szCs w:val="28"/>
        </w:rPr>
        <w:t xml:space="preserve"> постановлением администрации</w:t>
      </w:r>
    </w:p>
    <w:p w:rsidR="000B5936" w:rsidRPr="000B5936" w:rsidRDefault="000B5936" w:rsidP="00F97A9B">
      <w:pPr>
        <w:ind w:left="5387"/>
        <w:jc w:val="right"/>
        <w:rPr>
          <w:sz w:val="28"/>
          <w:szCs w:val="28"/>
        </w:rPr>
      </w:pPr>
      <w:r w:rsidRPr="000B5936">
        <w:rPr>
          <w:sz w:val="28"/>
          <w:szCs w:val="28"/>
        </w:rPr>
        <w:t xml:space="preserve"> МО «Ахтубинский район»</w:t>
      </w:r>
    </w:p>
    <w:p w:rsidR="000B5936" w:rsidRPr="000B5936" w:rsidRDefault="000B5936" w:rsidP="00F97A9B">
      <w:pPr>
        <w:ind w:left="5387"/>
        <w:jc w:val="right"/>
        <w:rPr>
          <w:sz w:val="28"/>
          <w:szCs w:val="28"/>
        </w:rPr>
      </w:pPr>
      <w:r w:rsidRPr="000B5936">
        <w:rPr>
          <w:sz w:val="28"/>
          <w:szCs w:val="28"/>
        </w:rPr>
        <w:t xml:space="preserve"> от </w:t>
      </w:r>
      <w:r w:rsidR="00A01063">
        <w:rPr>
          <w:sz w:val="28"/>
          <w:szCs w:val="28"/>
        </w:rPr>
        <w:t xml:space="preserve">10.07.2015 </w:t>
      </w:r>
      <w:r w:rsidRPr="000B5936">
        <w:rPr>
          <w:sz w:val="28"/>
          <w:szCs w:val="28"/>
        </w:rPr>
        <w:t>№</w:t>
      </w:r>
      <w:r w:rsidR="00A01063">
        <w:rPr>
          <w:sz w:val="28"/>
          <w:szCs w:val="28"/>
        </w:rPr>
        <w:t xml:space="preserve"> 871</w:t>
      </w:r>
    </w:p>
    <w:p w:rsidR="000B5936" w:rsidRPr="000B5936" w:rsidRDefault="000B5936" w:rsidP="00F97A9B">
      <w:pPr>
        <w:jc w:val="right"/>
        <w:rPr>
          <w:sz w:val="28"/>
          <w:szCs w:val="28"/>
        </w:rPr>
      </w:pPr>
    </w:p>
    <w:p w:rsidR="000B5936" w:rsidRPr="000B5936" w:rsidRDefault="000B5936" w:rsidP="000B5936">
      <w:pPr>
        <w:rPr>
          <w:sz w:val="28"/>
          <w:szCs w:val="28"/>
        </w:rPr>
      </w:pPr>
    </w:p>
    <w:p w:rsidR="000B5936" w:rsidRPr="00F97A9B" w:rsidRDefault="000B5936" w:rsidP="006608DC">
      <w:pPr>
        <w:jc w:val="center"/>
        <w:rPr>
          <w:sz w:val="28"/>
          <w:szCs w:val="28"/>
        </w:rPr>
      </w:pPr>
      <w:r w:rsidRPr="00F97A9B">
        <w:rPr>
          <w:sz w:val="28"/>
          <w:szCs w:val="28"/>
        </w:rPr>
        <w:t>Положение о конкурсе проектов «Бюджет для граждан»</w:t>
      </w:r>
    </w:p>
    <w:p w:rsidR="000B5936" w:rsidRDefault="000B5936" w:rsidP="00D10D78">
      <w:pPr>
        <w:jc w:val="both"/>
        <w:rPr>
          <w:sz w:val="28"/>
          <w:szCs w:val="28"/>
        </w:rPr>
      </w:pPr>
    </w:p>
    <w:p w:rsidR="00F97A9B" w:rsidRPr="000B5936" w:rsidRDefault="00F97A9B" w:rsidP="00D10D78">
      <w:pPr>
        <w:jc w:val="both"/>
        <w:rPr>
          <w:sz w:val="28"/>
          <w:szCs w:val="28"/>
        </w:rPr>
      </w:pPr>
    </w:p>
    <w:p w:rsidR="000B5936" w:rsidRPr="00F97A9B" w:rsidRDefault="00F97A9B" w:rsidP="00F97A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0B5936" w:rsidRPr="00F97A9B">
        <w:rPr>
          <w:sz w:val="28"/>
          <w:szCs w:val="28"/>
        </w:rPr>
        <w:t>1. Общие положения</w:t>
      </w:r>
    </w:p>
    <w:p w:rsidR="000B5936" w:rsidRPr="000B5936" w:rsidRDefault="000B5936" w:rsidP="00F97A9B">
      <w:pPr>
        <w:ind w:firstLine="708"/>
        <w:jc w:val="both"/>
        <w:rPr>
          <w:sz w:val="28"/>
          <w:szCs w:val="28"/>
        </w:rPr>
      </w:pPr>
      <w:r w:rsidRPr="000B5936">
        <w:rPr>
          <w:sz w:val="28"/>
          <w:szCs w:val="28"/>
        </w:rPr>
        <w:t>1.1.</w:t>
      </w:r>
      <w:r w:rsidRPr="000B5936">
        <w:rPr>
          <w:sz w:val="28"/>
          <w:szCs w:val="28"/>
        </w:rPr>
        <w:tab/>
        <w:t>Настоящее Положение о конкурсе проектов «Бюджет для граждан» (далее - Положение) определяет порядок и условия проведения конкурса проектов «Бюджет для граждан» (далее - Конкурс).</w:t>
      </w:r>
    </w:p>
    <w:p w:rsidR="000B5936" w:rsidRPr="000B5936" w:rsidRDefault="000B5936" w:rsidP="00F97A9B">
      <w:pPr>
        <w:ind w:firstLine="708"/>
        <w:jc w:val="both"/>
        <w:rPr>
          <w:sz w:val="28"/>
          <w:szCs w:val="28"/>
        </w:rPr>
      </w:pPr>
      <w:r w:rsidRPr="000B5936">
        <w:rPr>
          <w:sz w:val="28"/>
          <w:szCs w:val="28"/>
        </w:rPr>
        <w:t>1.2.</w:t>
      </w:r>
      <w:r w:rsidRPr="000B5936">
        <w:rPr>
          <w:sz w:val="28"/>
          <w:szCs w:val="28"/>
        </w:rPr>
        <w:tab/>
        <w:t xml:space="preserve"> Организатором Конкурса является администрация муниципального образования «Ахтубинский район» (далее - администрация).</w:t>
      </w:r>
    </w:p>
    <w:p w:rsidR="000B5936" w:rsidRDefault="000B5936" w:rsidP="00F97A9B">
      <w:pPr>
        <w:ind w:firstLine="708"/>
        <w:jc w:val="both"/>
        <w:rPr>
          <w:sz w:val="28"/>
          <w:szCs w:val="28"/>
        </w:rPr>
      </w:pPr>
      <w:r w:rsidRPr="000B5936">
        <w:rPr>
          <w:sz w:val="28"/>
          <w:szCs w:val="28"/>
        </w:rPr>
        <w:t>1.3.</w:t>
      </w:r>
      <w:r w:rsidRPr="000B5936">
        <w:rPr>
          <w:sz w:val="28"/>
          <w:szCs w:val="28"/>
        </w:rPr>
        <w:tab/>
        <w:t xml:space="preserve"> Предметом Конкурса является разработка проекта о бюджете муниципального образования «Ахтубинский район» в понятной и доступной форме, соответствующего установленным критериям оценки заявок на участие в Конкурсе (далее - конкурсный проект).</w:t>
      </w:r>
    </w:p>
    <w:p w:rsidR="00F97A9B" w:rsidRDefault="00F97A9B" w:rsidP="00F97A9B">
      <w:pPr>
        <w:ind w:firstLine="708"/>
        <w:jc w:val="both"/>
        <w:rPr>
          <w:sz w:val="28"/>
          <w:szCs w:val="28"/>
        </w:rPr>
      </w:pPr>
    </w:p>
    <w:p w:rsidR="000B5936" w:rsidRPr="00F97A9B" w:rsidRDefault="00F97A9B" w:rsidP="00F97A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2.</w:t>
      </w:r>
      <w:r>
        <w:rPr>
          <w:sz w:val="28"/>
          <w:szCs w:val="28"/>
        </w:rPr>
        <w:tab/>
        <w:t>Цели и задачи К</w:t>
      </w:r>
      <w:r w:rsidR="000B5936" w:rsidRPr="00F97A9B">
        <w:rPr>
          <w:sz w:val="28"/>
          <w:szCs w:val="28"/>
        </w:rPr>
        <w:t>онкурса</w:t>
      </w:r>
    </w:p>
    <w:p w:rsidR="000B5936" w:rsidRPr="000B5936" w:rsidRDefault="000B5936" w:rsidP="00F97A9B">
      <w:pPr>
        <w:ind w:firstLine="708"/>
        <w:jc w:val="both"/>
        <w:rPr>
          <w:sz w:val="28"/>
          <w:szCs w:val="28"/>
        </w:rPr>
      </w:pPr>
      <w:r w:rsidRPr="000B5936">
        <w:rPr>
          <w:sz w:val="28"/>
          <w:szCs w:val="28"/>
        </w:rPr>
        <w:t>2.1.</w:t>
      </w:r>
      <w:r w:rsidRPr="000B5936">
        <w:rPr>
          <w:sz w:val="28"/>
          <w:szCs w:val="28"/>
        </w:rPr>
        <w:tab/>
        <w:t xml:space="preserve"> Конкурс проводится в целях:</w:t>
      </w:r>
    </w:p>
    <w:p w:rsidR="000B5936" w:rsidRPr="000B5936" w:rsidRDefault="000B5936" w:rsidP="00F97A9B">
      <w:pPr>
        <w:ind w:firstLine="708"/>
        <w:jc w:val="both"/>
        <w:rPr>
          <w:sz w:val="28"/>
          <w:szCs w:val="28"/>
        </w:rPr>
      </w:pPr>
      <w:r w:rsidRPr="000B5936">
        <w:rPr>
          <w:sz w:val="28"/>
          <w:szCs w:val="28"/>
        </w:rPr>
        <w:t>-</w:t>
      </w:r>
      <w:r w:rsidRPr="000B5936">
        <w:rPr>
          <w:sz w:val="28"/>
          <w:szCs w:val="28"/>
        </w:rPr>
        <w:tab/>
        <w:t xml:space="preserve"> повышения доступности для граждан бюджетной информации через комплекс образовательных, информационных и практических мероприятий</w:t>
      </w:r>
      <w:r w:rsidR="007C2225">
        <w:rPr>
          <w:sz w:val="28"/>
          <w:szCs w:val="28"/>
        </w:rPr>
        <w:t>;</w:t>
      </w:r>
    </w:p>
    <w:p w:rsidR="000B5936" w:rsidRPr="000B5936" w:rsidRDefault="000B5936" w:rsidP="00F97A9B">
      <w:pPr>
        <w:ind w:firstLine="708"/>
        <w:jc w:val="both"/>
        <w:rPr>
          <w:sz w:val="28"/>
          <w:szCs w:val="28"/>
        </w:rPr>
      </w:pPr>
      <w:r w:rsidRPr="000B5936">
        <w:rPr>
          <w:sz w:val="28"/>
          <w:szCs w:val="28"/>
        </w:rPr>
        <w:t>-</w:t>
      </w:r>
      <w:r w:rsidRPr="000B5936">
        <w:rPr>
          <w:sz w:val="28"/>
          <w:szCs w:val="28"/>
        </w:rPr>
        <w:tab/>
        <w:t xml:space="preserve"> повышения информированности граждан по основным направлениям бюджетной и налоговой политики региона и повышения финансовой грамотности населения.</w:t>
      </w:r>
    </w:p>
    <w:p w:rsidR="000B5936" w:rsidRPr="000B5936" w:rsidRDefault="00F97A9B" w:rsidP="00F97A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 xml:space="preserve"> Задачи К</w:t>
      </w:r>
      <w:r w:rsidR="000B5936" w:rsidRPr="000B5936">
        <w:rPr>
          <w:sz w:val="28"/>
          <w:szCs w:val="28"/>
        </w:rPr>
        <w:t>онкурса:</w:t>
      </w:r>
    </w:p>
    <w:p w:rsidR="000B5936" w:rsidRPr="000B5936" w:rsidRDefault="000B5936" w:rsidP="00F97A9B">
      <w:pPr>
        <w:ind w:firstLine="708"/>
        <w:jc w:val="both"/>
        <w:rPr>
          <w:sz w:val="28"/>
          <w:szCs w:val="28"/>
        </w:rPr>
      </w:pPr>
      <w:r w:rsidRPr="000B5936">
        <w:rPr>
          <w:sz w:val="28"/>
          <w:szCs w:val="28"/>
        </w:rPr>
        <w:t>-</w:t>
      </w:r>
      <w:r w:rsidRPr="000B5936">
        <w:rPr>
          <w:sz w:val="28"/>
          <w:szCs w:val="28"/>
        </w:rPr>
        <w:tab/>
        <w:t xml:space="preserve"> систематизация отличительных признаков бюджета для граждан;</w:t>
      </w:r>
    </w:p>
    <w:p w:rsidR="000B5936" w:rsidRPr="000B5936" w:rsidRDefault="000B5936" w:rsidP="00F97A9B">
      <w:pPr>
        <w:ind w:firstLine="708"/>
        <w:jc w:val="both"/>
        <w:rPr>
          <w:sz w:val="28"/>
          <w:szCs w:val="28"/>
        </w:rPr>
      </w:pPr>
      <w:r w:rsidRPr="000B5936">
        <w:rPr>
          <w:sz w:val="28"/>
          <w:szCs w:val="28"/>
        </w:rPr>
        <w:t>-</w:t>
      </w:r>
      <w:r w:rsidRPr="000B5936">
        <w:rPr>
          <w:sz w:val="28"/>
          <w:szCs w:val="28"/>
        </w:rPr>
        <w:tab/>
        <w:t xml:space="preserve"> привлечение внимания средств массовой информации и блогосферы к проблематике финансово-бюджетной системы;</w:t>
      </w:r>
    </w:p>
    <w:p w:rsidR="000B5936" w:rsidRPr="000B5936" w:rsidRDefault="000B5936" w:rsidP="00F97A9B">
      <w:pPr>
        <w:ind w:firstLine="708"/>
        <w:jc w:val="both"/>
        <w:rPr>
          <w:sz w:val="28"/>
          <w:szCs w:val="28"/>
        </w:rPr>
      </w:pPr>
      <w:r w:rsidRPr="000B5936">
        <w:rPr>
          <w:sz w:val="28"/>
          <w:szCs w:val="28"/>
        </w:rPr>
        <w:t>-</w:t>
      </w:r>
      <w:r w:rsidRPr="000B5936">
        <w:rPr>
          <w:sz w:val="28"/>
          <w:szCs w:val="28"/>
        </w:rPr>
        <w:tab/>
        <w:t xml:space="preserve"> расширение участия граждан в процессе принятия решений в сфере местного бюджета;</w:t>
      </w:r>
    </w:p>
    <w:p w:rsidR="00F97A9B" w:rsidRDefault="000B5936" w:rsidP="00F97A9B">
      <w:pPr>
        <w:ind w:firstLine="708"/>
        <w:jc w:val="both"/>
        <w:rPr>
          <w:sz w:val="28"/>
          <w:szCs w:val="28"/>
        </w:rPr>
      </w:pPr>
      <w:r w:rsidRPr="000B5936">
        <w:rPr>
          <w:sz w:val="28"/>
          <w:szCs w:val="28"/>
        </w:rPr>
        <w:t>-</w:t>
      </w:r>
      <w:r w:rsidRPr="000B5936">
        <w:rPr>
          <w:sz w:val="28"/>
          <w:szCs w:val="28"/>
        </w:rPr>
        <w:tab/>
        <w:t xml:space="preserve"> повышение уровня финансово-</w:t>
      </w:r>
      <w:r w:rsidR="00492CED">
        <w:rPr>
          <w:sz w:val="28"/>
          <w:szCs w:val="28"/>
        </w:rPr>
        <w:t>правовых знаний и общей граждан</w:t>
      </w:r>
      <w:r w:rsidRPr="000B5936">
        <w:rPr>
          <w:sz w:val="28"/>
          <w:szCs w:val="28"/>
        </w:rPr>
        <w:t>ской активности населения в сфере формирования и расходования публичных финансов</w:t>
      </w:r>
    </w:p>
    <w:p w:rsidR="000B5936" w:rsidRDefault="000B5936" w:rsidP="00F97A9B">
      <w:pPr>
        <w:ind w:firstLine="708"/>
        <w:jc w:val="both"/>
        <w:rPr>
          <w:sz w:val="28"/>
          <w:szCs w:val="28"/>
        </w:rPr>
      </w:pPr>
    </w:p>
    <w:p w:rsidR="000B5936" w:rsidRPr="00F97A9B" w:rsidRDefault="00F97A9B" w:rsidP="00F97A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B5936" w:rsidRPr="00F97A9B">
        <w:rPr>
          <w:sz w:val="28"/>
          <w:szCs w:val="28"/>
        </w:rPr>
        <w:t>3.</w:t>
      </w:r>
      <w:r w:rsidR="000B5936" w:rsidRPr="00F97A9B">
        <w:rPr>
          <w:sz w:val="28"/>
          <w:szCs w:val="28"/>
        </w:rPr>
        <w:tab/>
      </w:r>
      <w:r>
        <w:rPr>
          <w:sz w:val="28"/>
          <w:szCs w:val="28"/>
        </w:rPr>
        <w:t>Участники К</w:t>
      </w:r>
      <w:r w:rsidR="000B5936" w:rsidRPr="00F97A9B">
        <w:rPr>
          <w:sz w:val="28"/>
          <w:szCs w:val="28"/>
        </w:rPr>
        <w:t>онкурса</w:t>
      </w:r>
    </w:p>
    <w:p w:rsidR="000B5936" w:rsidRPr="000B5936" w:rsidRDefault="000B5936" w:rsidP="00F97A9B">
      <w:pPr>
        <w:ind w:firstLine="708"/>
        <w:jc w:val="both"/>
        <w:rPr>
          <w:sz w:val="28"/>
          <w:szCs w:val="28"/>
        </w:rPr>
      </w:pPr>
      <w:r w:rsidRPr="000B5936">
        <w:rPr>
          <w:sz w:val="28"/>
          <w:szCs w:val="28"/>
        </w:rPr>
        <w:t>3.1.</w:t>
      </w:r>
      <w:r w:rsidRPr="000B5936">
        <w:rPr>
          <w:sz w:val="28"/>
          <w:szCs w:val="28"/>
        </w:rPr>
        <w:tab/>
        <w:t>Конкурс является открытым.</w:t>
      </w:r>
    </w:p>
    <w:p w:rsidR="00F97A9B" w:rsidRDefault="000B5936" w:rsidP="00F97A9B">
      <w:pPr>
        <w:ind w:firstLine="708"/>
        <w:jc w:val="both"/>
        <w:rPr>
          <w:sz w:val="28"/>
          <w:szCs w:val="28"/>
        </w:rPr>
      </w:pPr>
      <w:r w:rsidRPr="000B5936">
        <w:rPr>
          <w:sz w:val="28"/>
          <w:szCs w:val="28"/>
        </w:rPr>
        <w:t>3.2.</w:t>
      </w:r>
      <w:r w:rsidRPr="000B5936">
        <w:rPr>
          <w:sz w:val="28"/>
          <w:szCs w:val="28"/>
        </w:rPr>
        <w:tab/>
        <w:t>Участниками Конкурса могут выступать физические лица, юридические лица, органы местного самоуправле</w:t>
      </w:r>
      <w:r w:rsidR="007C2225">
        <w:rPr>
          <w:sz w:val="28"/>
          <w:szCs w:val="28"/>
        </w:rPr>
        <w:t xml:space="preserve">ния муниципальных образований </w:t>
      </w:r>
      <w:r w:rsidRPr="000B5936">
        <w:rPr>
          <w:sz w:val="28"/>
          <w:szCs w:val="28"/>
        </w:rPr>
        <w:t>Ахтубинск</w:t>
      </w:r>
      <w:r w:rsidR="007C2225">
        <w:rPr>
          <w:sz w:val="28"/>
          <w:szCs w:val="28"/>
        </w:rPr>
        <w:t>ого</w:t>
      </w:r>
      <w:r w:rsidRPr="000B5936">
        <w:rPr>
          <w:sz w:val="28"/>
          <w:szCs w:val="28"/>
        </w:rPr>
        <w:t xml:space="preserve"> район</w:t>
      </w:r>
      <w:r w:rsidR="007C2225">
        <w:rPr>
          <w:sz w:val="28"/>
          <w:szCs w:val="28"/>
        </w:rPr>
        <w:t>а</w:t>
      </w:r>
      <w:r w:rsidRPr="000B5936">
        <w:rPr>
          <w:sz w:val="28"/>
          <w:szCs w:val="28"/>
        </w:rPr>
        <w:t xml:space="preserve"> (далее - претенденты).</w:t>
      </w:r>
      <w:r w:rsidRPr="000B5936">
        <w:rPr>
          <w:sz w:val="28"/>
          <w:szCs w:val="28"/>
        </w:rPr>
        <w:cr/>
      </w:r>
    </w:p>
    <w:p w:rsidR="00F97A9B" w:rsidRDefault="00F97A9B" w:rsidP="00F97A9B">
      <w:pPr>
        <w:ind w:firstLine="708"/>
        <w:jc w:val="both"/>
        <w:rPr>
          <w:sz w:val="28"/>
          <w:szCs w:val="28"/>
        </w:rPr>
      </w:pPr>
    </w:p>
    <w:p w:rsidR="000B5936" w:rsidRPr="00F97A9B" w:rsidRDefault="00F97A9B" w:rsidP="00F97A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0B5936" w:rsidRPr="00F97A9B">
        <w:rPr>
          <w:sz w:val="28"/>
          <w:szCs w:val="28"/>
        </w:rPr>
        <w:t>4</w:t>
      </w:r>
      <w:r w:rsidR="0018026D">
        <w:rPr>
          <w:sz w:val="28"/>
          <w:szCs w:val="28"/>
        </w:rPr>
        <w:t>.</w:t>
      </w:r>
      <w:r w:rsidR="0018026D">
        <w:rPr>
          <w:sz w:val="28"/>
          <w:szCs w:val="28"/>
        </w:rPr>
        <w:tab/>
        <w:t>Условия и порядок проведения К</w:t>
      </w:r>
      <w:r w:rsidR="000B5936" w:rsidRPr="00F97A9B">
        <w:rPr>
          <w:sz w:val="28"/>
          <w:szCs w:val="28"/>
        </w:rPr>
        <w:t>онкурса</w:t>
      </w:r>
    </w:p>
    <w:p w:rsidR="000B5936" w:rsidRPr="000B5936" w:rsidRDefault="000B5936" w:rsidP="00F97A9B">
      <w:pPr>
        <w:ind w:firstLine="708"/>
        <w:jc w:val="both"/>
        <w:rPr>
          <w:sz w:val="28"/>
          <w:szCs w:val="28"/>
        </w:rPr>
      </w:pPr>
      <w:r w:rsidRPr="000B5936">
        <w:rPr>
          <w:sz w:val="28"/>
          <w:szCs w:val="28"/>
        </w:rPr>
        <w:t>4.1.</w:t>
      </w:r>
      <w:r w:rsidRPr="000B5936">
        <w:rPr>
          <w:sz w:val="28"/>
          <w:szCs w:val="28"/>
        </w:rPr>
        <w:tab/>
        <w:t xml:space="preserve"> Ежегодно, не позднее 20 августа, администрация публикует объявление о Конкурсе на официальном сайте администрации в информационно-телекоммуникационной сети «Интернет» http://ahtuba.astrobl.ru/</w:t>
      </w:r>
    </w:p>
    <w:p w:rsidR="000B5936" w:rsidRPr="000B5936" w:rsidRDefault="000B5936" w:rsidP="00F97A9B">
      <w:pPr>
        <w:ind w:firstLine="708"/>
        <w:jc w:val="both"/>
        <w:rPr>
          <w:sz w:val="28"/>
          <w:szCs w:val="28"/>
        </w:rPr>
      </w:pPr>
      <w:r w:rsidRPr="000B5936">
        <w:rPr>
          <w:sz w:val="28"/>
          <w:szCs w:val="28"/>
        </w:rPr>
        <w:t>Объявление о проведении конкурса содержит следующие сведения:</w:t>
      </w:r>
    </w:p>
    <w:p w:rsidR="000B5936" w:rsidRPr="000B5936" w:rsidRDefault="000B5936" w:rsidP="00F97A9B">
      <w:pPr>
        <w:ind w:firstLine="708"/>
        <w:jc w:val="both"/>
        <w:rPr>
          <w:sz w:val="28"/>
          <w:szCs w:val="28"/>
        </w:rPr>
      </w:pPr>
      <w:r w:rsidRPr="000B5936">
        <w:rPr>
          <w:sz w:val="28"/>
          <w:szCs w:val="28"/>
        </w:rPr>
        <w:t>-</w:t>
      </w:r>
      <w:r w:rsidRPr="000B5936">
        <w:rPr>
          <w:sz w:val="28"/>
          <w:szCs w:val="28"/>
        </w:rPr>
        <w:tab/>
        <w:t xml:space="preserve"> дата и время начала и окончания приема заявок;</w:t>
      </w:r>
    </w:p>
    <w:p w:rsidR="000B5936" w:rsidRPr="000B5936" w:rsidRDefault="000B5936" w:rsidP="00F97A9B">
      <w:pPr>
        <w:ind w:firstLine="708"/>
        <w:jc w:val="both"/>
        <w:rPr>
          <w:sz w:val="28"/>
          <w:szCs w:val="28"/>
        </w:rPr>
      </w:pPr>
      <w:r w:rsidRPr="000B5936">
        <w:rPr>
          <w:sz w:val="28"/>
          <w:szCs w:val="28"/>
        </w:rPr>
        <w:t>-</w:t>
      </w:r>
      <w:r w:rsidRPr="000B5936">
        <w:rPr>
          <w:sz w:val="28"/>
          <w:szCs w:val="28"/>
        </w:rPr>
        <w:tab/>
        <w:t xml:space="preserve"> требования к заявке, критерии отбора заявок;</w:t>
      </w:r>
    </w:p>
    <w:p w:rsidR="000B5936" w:rsidRPr="000B5936" w:rsidRDefault="000B5936" w:rsidP="00F97A9B">
      <w:pPr>
        <w:ind w:firstLine="708"/>
        <w:jc w:val="both"/>
        <w:rPr>
          <w:sz w:val="28"/>
          <w:szCs w:val="28"/>
        </w:rPr>
      </w:pPr>
      <w:r w:rsidRPr="000B5936">
        <w:rPr>
          <w:sz w:val="28"/>
          <w:szCs w:val="28"/>
        </w:rPr>
        <w:t>-</w:t>
      </w:r>
      <w:r w:rsidRPr="000B5936">
        <w:rPr>
          <w:sz w:val="28"/>
          <w:szCs w:val="28"/>
        </w:rPr>
        <w:tab/>
        <w:t xml:space="preserve"> адрес приема заявок (с указанием номера контактного телефона и других необходимых сведений)</w:t>
      </w:r>
      <w:r w:rsidR="0018026D">
        <w:rPr>
          <w:sz w:val="28"/>
          <w:szCs w:val="28"/>
        </w:rPr>
        <w:t xml:space="preserve"> (прилагается)</w:t>
      </w:r>
      <w:r w:rsidRPr="000B5936">
        <w:rPr>
          <w:sz w:val="28"/>
          <w:szCs w:val="28"/>
        </w:rPr>
        <w:t>.</w:t>
      </w:r>
    </w:p>
    <w:p w:rsidR="000B5936" w:rsidRPr="000B5936" w:rsidRDefault="000B5936" w:rsidP="0018026D">
      <w:pPr>
        <w:ind w:firstLine="708"/>
        <w:jc w:val="both"/>
        <w:rPr>
          <w:sz w:val="28"/>
          <w:szCs w:val="28"/>
        </w:rPr>
      </w:pPr>
      <w:r w:rsidRPr="000B5936">
        <w:rPr>
          <w:sz w:val="28"/>
          <w:szCs w:val="28"/>
        </w:rPr>
        <w:t>4.2.</w:t>
      </w:r>
      <w:r w:rsidRPr="000B5936">
        <w:rPr>
          <w:sz w:val="28"/>
          <w:szCs w:val="28"/>
        </w:rPr>
        <w:tab/>
        <w:t xml:space="preserve"> Для участия в Конкурсе претенденты подают в администрацию заявку на участие в Конкурсе по форме</w:t>
      </w:r>
      <w:r w:rsidR="0018026D">
        <w:rPr>
          <w:sz w:val="28"/>
          <w:szCs w:val="28"/>
        </w:rPr>
        <w:t>,</w:t>
      </w:r>
      <w:r w:rsidRPr="000B5936">
        <w:rPr>
          <w:sz w:val="28"/>
          <w:szCs w:val="28"/>
        </w:rPr>
        <w:t xml:space="preserve"> согласно приложению к настоящему Положению по адресу: 416500, г. Ахтубинск, ул. Волгоградская 141, в администрацию и на электронную почту: fu_ahtubinsk@mail.ru с пометкой «Заявка на участие в конкурсе».</w:t>
      </w:r>
    </w:p>
    <w:p w:rsidR="000B5936" w:rsidRPr="000B5936" w:rsidRDefault="000B5936" w:rsidP="0018026D">
      <w:pPr>
        <w:ind w:firstLine="708"/>
        <w:jc w:val="both"/>
        <w:rPr>
          <w:sz w:val="28"/>
          <w:szCs w:val="28"/>
        </w:rPr>
      </w:pPr>
      <w:r w:rsidRPr="000B5936">
        <w:rPr>
          <w:sz w:val="28"/>
          <w:szCs w:val="28"/>
        </w:rPr>
        <w:t>4.3.</w:t>
      </w:r>
      <w:r w:rsidRPr="000B5936">
        <w:rPr>
          <w:sz w:val="28"/>
          <w:szCs w:val="28"/>
        </w:rPr>
        <w:tab/>
        <w:t xml:space="preserve"> К заявке на участие прилагается конкурсный прое</w:t>
      </w:r>
      <w:proofErr w:type="gramStart"/>
      <w:r w:rsidRPr="000B5936">
        <w:rPr>
          <w:sz w:val="28"/>
          <w:szCs w:val="28"/>
        </w:rPr>
        <w:t>кт с пр</w:t>
      </w:r>
      <w:proofErr w:type="gramEnd"/>
      <w:r w:rsidRPr="000B5936">
        <w:rPr>
          <w:sz w:val="28"/>
          <w:szCs w:val="28"/>
        </w:rPr>
        <w:t>иложением презентаций, статей, буклетов, ссылок на Интернет-ресурсы.</w:t>
      </w:r>
    </w:p>
    <w:p w:rsidR="000B5936" w:rsidRPr="000B5936" w:rsidRDefault="000B5936" w:rsidP="0018026D">
      <w:pPr>
        <w:ind w:firstLine="708"/>
        <w:jc w:val="both"/>
        <w:rPr>
          <w:sz w:val="28"/>
          <w:szCs w:val="28"/>
        </w:rPr>
      </w:pPr>
      <w:r w:rsidRPr="000B5936">
        <w:rPr>
          <w:sz w:val="28"/>
          <w:szCs w:val="28"/>
        </w:rPr>
        <w:t>4.4.</w:t>
      </w:r>
      <w:r w:rsidRPr="000B5936">
        <w:rPr>
          <w:sz w:val="28"/>
          <w:szCs w:val="28"/>
        </w:rPr>
        <w:tab/>
        <w:t xml:space="preserve"> Один конкурсный проект может </w:t>
      </w:r>
      <w:r w:rsidR="00492CED">
        <w:rPr>
          <w:sz w:val="28"/>
          <w:szCs w:val="28"/>
        </w:rPr>
        <w:t>участвовать в нескольких номина</w:t>
      </w:r>
      <w:r w:rsidRPr="000B5936">
        <w:rPr>
          <w:sz w:val="28"/>
          <w:szCs w:val="28"/>
        </w:rPr>
        <w:t>циях. В этом случае претендент предоставляет только одну заявку с указанием в ней соответствующих номинаций.</w:t>
      </w:r>
    </w:p>
    <w:p w:rsidR="000B5936" w:rsidRPr="000B5936" w:rsidRDefault="000B5936" w:rsidP="0018026D">
      <w:pPr>
        <w:ind w:firstLine="708"/>
        <w:jc w:val="both"/>
        <w:rPr>
          <w:sz w:val="28"/>
          <w:szCs w:val="28"/>
        </w:rPr>
      </w:pPr>
      <w:r w:rsidRPr="000B5936">
        <w:rPr>
          <w:sz w:val="28"/>
          <w:szCs w:val="28"/>
        </w:rPr>
        <w:t>4.5.</w:t>
      </w:r>
      <w:r w:rsidRPr="000B5936">
        <w:rPr>
          <w:sz w:val="28"/>
          <w:szCs w:val="28"/>
        </w:rPr>
        <w:tab/>
        <w:t xml:space="preserve"> Если конкурсный проект разработан группой авторов, в заявке на участие в Конкурсе указываются сведения обо всех авторах, их контактная информация. Заявка юридического лица п</w:t>
      </w:r>
      <w:r w:rsidR="00492CED">
        <w:rPr>
          <w:sz w:val="28"/>
          <w:szCs w:val="28"/>
        </w:rPr>
        <w:t>одписывается руководителем орга</w:t>
      </w:r>
      <w:r w:rsidRPr="000B5936">
        <w:rPr>
          <w:sz w:val="28"/>
          <w:szCs w:val="28"/>
        </w:rPr>
        <w:t>низации и заверяется печатью.</w:t>
      </w:r>
    </w:p>
    <w:p w:rsidR="000B5936" w:rsidRPr="000B5936" w:rsidRDefault="000B5936" w:rsidP="0018026D">
      <w:pPr>
        <w:ind w:firstLine="708"/>
        <w:jc w:val="both"/>
        <w:rPr>
          <w:sz w:val="28"/>
          <w:szCs w:val="28"/>
        </w:rPr>
      </w:pPr>
      <w:r w:rsidRPr="000B5936">
        <w:rPr>
          <w:sz w:val="28"/>
          <w:szCs w:val="28"/>
        </w:rPr>
        <w:t>4.6.</w:t>
      </w:r>
      <w:r w:rsidRPr="000B5936">
        <w:rPr>
          <w:sz w:val="28"/>
          <w:szCs w:val="28"/>
        </w:rPr>
        <w:tab/>
        <w:t xml:space="preserve"> К участию в Конкурсе допускаются заявки, которые соответствуют следующим условиям:</w:t>
      </w:r>
    </w:p>
    <w:p w:rsidR="000B5936" w:rsidRPr="000B5936" w:rsidRDefault="000B5936" w:rsidP="0018026D">
      <w:pPr>
        <w:ind w:firstLine="708"/>
        <w:jc w:val="both"/>
        <w:rPr>
          <w:sz w:val="28"/>
          <w:szCs w:val="28"/>
        </w:rPr>
      </w:pPr>
      <w:r w:rsidRPr="000B5936">
        <w:rPr>
          <w:sz w:val="28"/>
          <w:szCs w:val="28"/>
        </w:rPr>
        <w:t>-</w:t>
      </w:r>
      <w:r w:rsidRPr="000B5936">
        <w:rPr>
          <w:sz w:val="28"/>
          <w:szCs w:val="28"/>
        </w:rPr>
        <w:tab/>
        <w:t xml:space="preserve"> представление заявки в срок;</w:t>
      </w:r>
    </w:p>
    <w:p w:rsidR="000B5936" w:rsidRPr="000B5936" w:rsidRDefault="000B5936" w:rsidP="0018026D">
      <w:pPr>
        <w:ind w:firstLine="708"/>
        <w:jc w:val="both"/>
        <w:rPr>
          <w:sz w:val="28"/>
          <w:szCs w:val="28"/>
        </w:rPr>
      </w:pPr>
      <w:r w:rsidRPr="000B5936">
        <w:rPr>
          <w:sz w:val="28"/>
          <w:szCs w:val="28"/>
        </w:rPr>
        <w:t>-</w:t>
      </w:r>
      <w:r w:rsidRPr="000B5936">
        <w:rPr>
          <w:sz w:val="28"/>
          <w:szCs w:val="28"/>
        </w:rPr>
        <w:tab/>
        <w:t xml:space="preserve"> представление одним претендентом не более одной заявки;</w:t>
      </w:r>
    </w:p>
    <w:p w:rsidR="000B5936" w:rsidRDefault="000B5936" w:rsidP="0018026D">
      <w:pPr>
        <w:ind w:firstLine="708"/>
        <w:jc w:val="both"/>
        <w:rPr>
          <w:sz w:val="28"/>
          <w:szCs w:val="28"/>
        </w:rPr>
      </w:pPr>
      <w:r w:rsidRPr="000B5936">
        <w:rPr>
          <w:sz w:val="28"/>
          <w:szCs w:val="28"/>
        </w:rPr>
        <w:t>-</w:t>
      </w:r>
      <w:r w:rsidRPr="000B5936">
        <w:rPr>
          <w:sz w:val="28"/>
          <w:szCs w:val="28"/>
        </w:rPr>
        <w:tab/>
        <w:t xml:space="preserve"> указание в заявке направления и номинации конкурсного проекта.</w:t>
      </w:r>
    </w:p>
    <w:p w:rsidR="000B5936" w:rsidRPr="000B5936" w:rsidRDefault="000B5936" w:rsidP="00D10D78">
      <w:pPr>
        <w:jc w:val="both"/>
        <w:rPr>
          <w:sz w:val="28"/>
          <w:szCs w:val="28"/>
        </w:rPr>
      </w:pPr>
    </w:p>
    <w:p w:rsidR="000B5936" w:rsidRPr="0018026D" w:rsidRDefault="0018026D" w:rsidP="0018026D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Номинации К</w:t>
      </w:r>
      <w:r w:rsidR="000B5936" w:rsidRPr="0018026D">
        <w:rPr>
          <w:sz w:val="28"/>
          <w:szCs w:val="28"/>
        </w:rPr>
        <w:t>онкурса</w:t>
      </w:r>
    </w:p>
    <w:p w:rsidR="000B5936" w:rsidRPr="000B5936" w:rsidRDefault="000B5936" w:rsidP="0018026D">
      <w:pPr>
        <w:ind w:firstLine="708"/>
        <w:jc w:val="both"/>
        <w:rPr>
          <w:sz w:val="28"/>
          <w:szCs w:val="28"/>
        </w:rPr>
      </w:pPr>
      <w:r w:rsidRPr="000B5936">
        <w:rPr>
          <w:sz w:val="28"/>
          <w:szCs w:val="28"/>
        </w:rPr>
        <w:t>Конкурс проводится по следующим номинациям:</w:t>
      </w:r>
    </w:p>
    <w:p w:rsidR="000B5936" w:rsidRPr="000B5936" w:rsidRDefault="000B5936" w:rsidP="00D10D78">
      <w:pPr>
        <w:jc w:val="both"/>
        <w:rPr>
          <w:sz w:val="28"/>
          <w:szCs w:val="28"/>
        </w:rPr>
      </w:pPr>
      <w:r w:rsidRPr="000B5936">
        <w:rPr>
          <w:sz w:val="28"/>
          <w:szCs w:val="28"/>
        </w:rPr>
        <w:t xml:space="preserve">      </w:t>
      </w:r>
      <w:r w:rsidR="0018026D">
        <w:rPr>
          <w:sz w:val="28"/>
          <w:szCs w:val="28"/>
        </w:rPr>
        <w:tab/>
      </w:r>
      <w:r w:rsidRPr="000B5936">
        <w:rPr>
          <w:sz w:val="28"/>
          <w:szCs w:val="28"/>
        </w:rPr>
        <w:t>-     бюджет муниципального образования «Ахтубинский район» для граждан:</w:t>
      </w:r>
    </w:p>
    <w:p w:rsidR="000B5936" w:rsidRPr="000B5936" w:rsidRDefault="000B5936" w:rsidP="0018026D">
      <w:pPr>
        <w:ind w:firstLine="708"/>
        <w:jc w:val="both"/>
        <w:rPr>
          <w:sz w:val="28"/>
          <w:szCs w:val="28"/>
        </w:rPr>
      </w:pPr>
      <w:r w:rsidRPr="000B5936">
        <w:rPr>
          <w:sz w:val="28"/>
          <w:szCs w:val="28"/>
        </w:rPr>
        <w:t>-</w:t>
      </w:r>
      <w:r w:rsidRPr="000B5936">
        <w:rPr>
          <w:sz w:val="28"/>
          <w:szCs w:val="28"/>
        </w:rPr>
        <w:tab/>
        <w:t xml:space="preserve"> бюджет для отдельных социальных групп граждан (для работников бюджетной сферы; для студентов; для многодетных семей);</w:t>
      </w:r>
    </w:p>
    <w:p w:rsidR="000B5936" w:rsidRPr="000B5936" w:rsidRDefault="000B5936" w:rsidP="0018026D">
      <w:pPr>
        <w:ind w:firstLine="708"/>
        <w:jc w:val="both"/>
        <w:rPr>
          <w:sz w:val="28"/>
          <w:szCs w:val="28"/>
        </w:rPr>
      </w:pPr>
      <w:r w:rsidRPr="000B5936">
        <w:rPr>
          <w:sz w:val="28"/>
          <w:szCs w:val="28"/>
        </w:rPr>
        <w:t>-</w:t>
      </w:r>
      <w:r w:rsidRPr="000B5936">
        <w:rPr>
          <w:sz w:val="28"/>
          <w:szCs w:val="28"/>
        </w:rPr>
        <w:tab/>
        <w:t>разработка мобильного приложения о бюджете муниципального образования «Ахтубинский район» для граждан;</w:t>
      </w:r>
    </w:p>
    <w:p w:rsidR="000B5936" w:rsidRPr="000B5936" w:rsidRDefault="000B5936" w:rsidP="0018026D">
      <w:pPr>
        <w:ind w:firstLine="708"/>
        <w:jc w:val="both"/>
        <w:rPr>
          <w:sz w:val="28"/>
          <w:szCs w:val="28"/>
        </w:rPr>
      </w:pPr>
      <w:r w:rsidRPr="000B5936">
        <w:rPr>
          <w:sz w:val="28"/>
          <w:szCs w:val="28"/>
        </w:rPr>
        <w:t>-</w:t>
      </w:r>
      <w:r w:rsidRPr="000B5936">
        <w:rPr>
          <w:sz w:val="28"/>
          <w:szCs w:val="28"/>
        </w:rPr>
        <w:tab/>
        <w:t>предложения по оптимизации бюджетных расходов бюджета муниципального образования «Ахтубинский район».</w:t>
      </w:r>
    </w:p>
    <w:p w:rsidR="000B5936" w:rsidRDefault="000B5936" w:rsidP="00D10D78">
      <w:pPr>
        <w:jc w:val="both"/>
        <w:rPr>
          <w:b/>
          <w:sz w:val="28"/>
          <w:szCs w:val="28"/>
        </w:rPr>
      </w:pPr>
    </w:p>
    <w:p w:rsidR="000B5936" w:rsidRDefault="000B5936" w:rsidP="00D10D78">
      <w:pPr>
        <w:jc w:val="both"/>
        <w:rPr>
          <w:b/>
          <w:sz w:val="28"/>
          <w:szCs w:val="28"/>
        </w:rPr>
      </w:pPr>
    </w:p>
    <w:p w:rsidR="000B5936" w:rsidRDefault="000B5936" w:rsidP="00D10D78">
      <w:pPr>
        <w:jc w:val="both"/>
        <w:rPr>
          <w:b/>
          <w:sz w:val="28"/>
          <w:szCs w:val="28"/>
        </w:rPr>
      </w:pPr>
    </w:p>
    <w:p w:rsidR="000B5936" w:rsidRDefault="000B5936" w:rsidP="00D10D78">
      <w:pPr>
        <w:jc w:val="both"/>
        <w:rPr>
          <w:b/>
          <w:sz w:val="28"/>
          <w:szCs w:val="28"/>
        </w:rPr>
      </w:pPr>
    </w:p>
    <w:p w:rsidR="000B5936" w:rsidRPr="0018026D" w:rsidRDefault="0018026D" w:rsidP="00D10D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="000B5936" w:rsidRPr="0018026D">
        <w:rPr>
          <w:sz w:val="28"/>
          <w:szCs w:val="28"/>
        </w:rPr>
        <w:t>6.</w:t>
      </w:r>
      <w:r w:rsidR="000B5936" w:rsidRPr="0018026D">
        <w:rPr>
          <w:sz w:val="28"/>
          <w:szCs w:val="28"/>
        </w:rPr>
        <w:tab/>
        <w:t xml:space="preserve">Конкурсная комиссия </w:t>
      </w:r>
      <w:r w:rsidR="00CD4494">
        <w:rPr>
          <w:sz w:val="28"/>
          <w:szCs w:val="28"/>
        </w:rPr>
        <w:t>по подведению итогов К</w:t>
      </w:r>
      <w:r w:rsidR="000B5936" w:rsidRPr="0018026D">
        <w:rPr>
          <w:sz w:val="28"/>
          <w:szCs w:val="28"/>
        </w:rPr>
        <w:t>онкурса проектов</w:t>
      </w:r>
      <w:r>
        <w:rPr>
          <w:sz w:val="28"/>
          <w:szCs w:val="28"/>
        </w:rPr>
        <w:t xml:space="preserve">  </w:t>
      </w:r>
      <w:r w:rsidR="000B5936" w:rsidRPr="0018026D">
        <w:rPr>
          <w:sz w:val="28"/>
          <w:szCs w:val="28"/>
        </w:rPr>
        <w:t>«Бюджет для граждан»</w:t>
      </w:r>
    </w:p>
    <w:p w:rsidR="000B5936" w:rsidRPr="000B5936" w:rsidRDefault="000B5936" w:rsidP="0018026D">
      <w:pPr>
        <w:ind w:firstLine="708"/>
        <w:jc w:val="both"/>
        <w:rPr>
          <w:sz w:val="28"/>
          <w:szCs w:val="28"/>
        </w:rPr>
      </w:pPr>
      <w:r w:rsidRPr="000B5936">
        <w:rPr>
          <w:sz w:val="28"/>
          <w:szCs w:val="28"/>
        </w:rPr>
        <w:t>6.1.</w:t>
      </w:r>
      <w:r w:rsidRPr="000B5936">
        <w:rPr>
          <w:sz w:val="28"/>
          <w:szCs w:val="28"/>
        </w:rPr>
        <w:tab/>
        <w:t xml:space="preserve"> Для подведения итогов конкурса администрация создает конкурсную комиссию (далее - комиссия), которая формируется в составе председателя, заместителя председателя, секретаря и членов комиссии.</w:t>
      </w:r>
    </w:p>
    <w:p w:rsidR="000B5936" w:rsidRPr="000B5936" w:rsidRDefault="000B5936" w:rsidP="0018026D">
      <w:pPr>
        <w:ind w:firstLine="708"/>
        <w:jc w:val="both"/>
        <w:rPr>
          <w:sz w:val="28"/>
          <w:szCs w:val="28"/>
        </w:rPr>
      </w:pPr>
      <w:r w:rsidRPr="000B5936">
        <w:rPr>
          <w:sz w:val="28"/>
          <w:szCs w:val="28"/>
        </w:rPr>
        <w:t>6.2.</w:t>
      </w:r>
      <w:r w:rsidRPr="000B5936">
        <w:rPr>
          <w:sz w:val="28"/>
          <w:szCs w:val="28"/>
        </w:rPr>
        <w:tab/>
        <w:t xml:space="preserve"> Комиссию возглавляет заместитель главы администрации муниципального образования «Ахтубинский район». В отсутствие председателя комиссии его обязанности исполняет заместитель председателя комиссии.</w:t>
      </w:r>
    </w:p>
    <w:p w:rsidR="000B5936" w:rsidRPr="000B5936" w:rsidRDefault="000B5936" w:rsidP="0018026D">
      <w:pPr>
        <w:ind w:firstLine="708"/>
        <w:jc w:val="both"/>
        <w:rPr>
          <w:sz w:val="28"/>
          <w:szCs w:val="28"/>
        </w:rPr>
      </w:pPr>
      <w:r w:rsidRPr="000B5936">
        <w:rPr>
          <w:sz w:val="28"/>
          <w:szCs w:val="28"/>
        </w:rPr>
        <w:t>6.3.</w:t>
      </w:r>
      <w:r w:rsidRPr="000B5936">
        <w:rPr>
          <w:sz w:val="28"/>
          <w:szCs w:val="28"/>
        </w:rPr>
        <w:tab/>
        <w:t xml:space="preserve"> Председатель комиссии:</w:t>
      </w:r>
    </w:p>
    <w:p w:rsidR="000B5936" w:rsidRPr="000B5936" w:rsidRDefault="000B5936" w:rsidP="0018026D">
      <w:pPr>
        <w:ind w:firstLine="708"/>
        <w:jc w:val="both"/>
        <w:rPr>
          <w:sz w:val="28"/>
          <w:szCs w:val="28"/>
        </w:rPr>
      </w:pPr>
      <w:r w:rsidRPr="000B5936">
        <w:rPr>
          <w:sz w:val="28"/>
          <w:szCs w:val="28"/>
        </w:rPr>
        <w:t>-</w:t>
      </w:r>
      <w:r w:rsidRPr="000B5936">
        <w:rPr>
          <w:sz w:val="28"/>
          <w:szCs w:val="28"/>
        </w:rPr>
        <w:tab/>
        <w:t xml:space="preserve"> осуществляет общее руководство деятельностью комиссии;</w:t>
      </w:r>
    </w:p>
    <w:p w:rsidR="000B5936" w:rsidRPr="000B5936" w:rsidRDefault="000B5936" w:rsidP="0018026D">
      <w:pPr>
        <w:ind w:firstLine="708"/>
        <w:jc w:val="both"/>
        <w:rPr>
          <w:sz w:val="28"/>
          <w:szCs w:val="28"/>
        </w:rPr>
      </w:pPr>
      <w:r w:rsidRPr="000B5936">
        <w:rPr>
          <w:sz w:val="28"/>
          <w:szCs w:val="28"/>
        </w:rPr>
        <w:t>-</w:t>
      </w:r>
      <w:r w:rsidRPr="000B5936">
        <w:rPr>
          <w:sz w:val="28"/>
          <w:szCs w:val="28"/>
        </w:rPr>
        <w:tab/>
        <w:t xml:space="preserve"> распределяет обязанности между членами комиссии;</w:t>
      </w:r>
    </w:p>
    <w:p w:rsidR="000B5936" w:rsidRPr="000B5936" w:rsidRDefault="000B5936" w:rsidP="0018026D">
      <w:pPr>
        <w:ind w:firstLine="708"/>
        <w:jc w:val="both"/>
        <w:rPr>
          <w:sz w:val="28"/>
          <w:szCs w:val="28"/>
        </w:rPr>
      </w:pPr>
      <w:r w:rsidRPr="000B5936">
        <w:rPr>
          <w:sz w:val="28"/>
          <w:szCs w:val="28"/>
        </w:rPr>
        <w:t>-</w:t>
      </w:r>
      <w:r w:rsidRPr="000B5936">
        <w:rPr>
          <w:sz w:val="28"/>
          <w:szCs w:val="28"/>
        </w:rPr>
        <w:tab/>
        <w:t xml:space="preserve"> организует и проводит заседания комиссии;</w:t>
      </w:r>
    </w:p>
    <w:p w:rsidR="000B5936" w:rsidRPr="000B5936" w:rsidRDefault="000B5936" w:rsidP="0018026D">
      <w:pPr>
        <w:ind w:firstLine="708"/>
        <w:jc w:val="both"/>
        <w:rPr>
          <w:sz w:val="28"/>
          <w:szCs w:val="28"/>
        </w:rPr>
      </w:pPr>
      <w:r w:rsidRPr="000B5936">
        <w:rPr>
          <w:sz w:val="28"/>
          <w:szCs w:val="28"/>
        </w:rPr>
        <w:t>-</w:t>
      </w:r>
      <w:r w:rsidRPr="000B5936">
        <w:rPr>
          <w:sz w:val="28"/>
          <w:szCs w:val="28"/>
        </w:rPr>
        <w:tab/>
        <w:t xml:space="preserve"> подписывает протоколы заседаний комиссии;</w:t>
      </w:r>
    </w:p>
    <w:p w:rsidR="000B5936" w:rsidRPr="000B5936" w:rsidRDefault="000B5936" w:rsidP="0018026D">
      <w:pPr>
        <w:ind w:firstLine="708"/>
        <w:jc w:val="both"/>
        <w:rPr>
          <w:sz w:val="28"/>
          <w:szCs w:val="28"/>
        </w:rPr>
      </w:pPr>
      <w:r w:rsidRPr="000B5936">
        <w:rPr>
          <w:sz w:val="28"/>
          <w:szCs w:val="28"/>
        </w:rPr>
        <w:t>-</w:t>
      </w:r>
      <w:r w:rsidRPr="000B5936">
        <w:rPr>
          <w:sz w:val="28"/>
          <w:szCs w:val="28"/>
        </w:rPr>
        <w:tab/>
        <w:t xml:space="preserve"> контролирует в пределах своей компетенции исполнение решений, принятых комиссией;</w:t>
      </w:r>
    </w:p>
    <w:p w:rsidR="000B5936" w:rsidRPr="000B5936" w:rsidRDefault="000B5936" w:rsidP="0018026D">
      <w:pPr>
        <w:ind w:firstLine="708"/>
        <w:jc w:val="both"/>
        <w:rPr>
          <w:sz w:val="28"/>
          <w:szCs w:val="28"/>
        </w:rPr>
      </w:pPr>
      <w:r w:rsidRPr="000B5936">
        <w:rPr>
          <w:sz w:val="28"/>
          <w:szCs w:val="28"/>
        </w:rPr>
        <w:t>-</w:t>
      </w:r>
      <w:r w:rsidRPr="000B5936">
        <w:rPr>
          <w:sz w:val="28"/>
          <w:szCs w:val="28"/>
        </w:rPr>
        <w:tab/>
        <w:t xml:space="preserve"> осуществляет иные полномочия.</w:t>
      </w:r>
    </w:p>
    <w:p w:rsidR="000B5936" w:rsidRPr="000B5936" w:rsidRDefault="000B5936" w:rsidP="0018026D">
      <w:pPr>
        <w:ind w:firstLine="708"/>
        <w:jc w:val="both"/>
        <w:rPr>
          <w:sz w:val="28"/>
          <w:szCs w:val="28"/>
        </w:rPr>
      </w:pPr>
      <w:r w:rsidRPr="000B5936">
        <w:rPr>
          <w:sz w:val="28"/>
          <w:szCs w:val="28"/>
        </w:rPr>
        <w:t>6.4.</w:t>
      </w:r>
      <w:r w:rsidRPr="000B5936">
        <w:rPr>
          <w:sz w:val="28"/>
          <w:szCs w:val="28"/>
        </w:rPr>
        <w:tab/>
        <w:t xml:space="preserve"> Секретарь комиссии:</w:t>
      </w:r>
    </w:p>
    <w:p w:rsidR="000B5936" w:rsidRPr="000B5936" w:rsidRDefault="000B5936" w:rsidP="0018026D">
      <w:pPr>
        <w:ind w:firstLine="708"/>
        <w:jc w:val="both"/>
        <w:rPr>
          <w:sz w:val="28"/>
          <w:szCs w:val="28"/>
        </w:rPr>
      </w:pPr>
      <w:r w:rsidRPr="000B5936">
        <w:rPr>
          <w:sz w:val="28"/>
          <w:szCs w:val="28"/>
        </w:rPr>
        <w:t>-</w:t>
      </w:r>
      <w:r w:rsidRPr="000B5936">
        <w:rPr>
          <w:sz w:val="28"/>
          <w:szCs w:val="28"/>
        </w:rPr>
        <w:tab/>
        <w:t xml:space="preserve"> ведет делопроизводство комиссии;</w:t>
      </w:r>
    </w:p>
    <w:p w:rsidR="000B5936" w:rsidRPr="000B5936" w:rsidRDefault="000B5936" w:rsidP="0018026D">
      <w:pPr>
        <w:ind w:firstLine="708"/>
        <w:jc w:val="both"/>
        <w:rPr>
          <w:sz w:val="28"/>
          <w:szCs w:val="28"/>
        </w:rPr>
      </w:pPr>
      <w:r w:rsidRPr="000B5936">
        <w:rPr>
          <w:sz w:val="28"/>
          <w:szCs w:val="28"/>
        </w:rPr>
        <w:t>-</w:t>
      </w:r>
      <w:r w:rsidRPr="000B5936">
        <w:rPr>
          <w:sz w:val="28"/>
          <w:szCs w:val="28"/>
        </w:rPr>
        <w:tab/>
        <w:t xml:space="preserve"> ведет протокол заседания комиссии;</w:t>
      </w:r>
    </w:p>
    <w:p w:rsidR="000B5936" w:rsidRPr="000B5936" w:rsidRDefault="000B5936" w:rsidP="0018026D">
      <w:pPr>
        <w:ind w:firstLine="708"/>
        <w:jc w:val="both"/>
        <w:rPr>
          <w:sz w:val="28"/>
          <w:szCs w:val="28"/>
        </w:rPr>
      </w:pPr>
      <w:r w:rsidRPr="000B5936">
        <w:rPr>
          <w:sz w:val="28"/>
          <w:szCs w:val="28"/>
        </w:rPr>
        <w:t>-</w:t>
      </w:r>
      <w:r w:rsidRPr="000B5936">
        <w:rPr>
          <w:sz w:val="28"/>
          <w:szCs w:val="28"/>
        </w:rPr>
        <w:tab/>
        <w:t xml:space="preserve"> оформляет решения комиссии;</w:t>
      </w:r>
    </w:p>
    <w:p w:rsidR="000B5936" w:rsidRPr="000B5936" w:rsidRDefault="000B5936" w:rsidP="0018026D">
      <w:pPr>
        <w:ind w:firstLine="708"/>
        <w:jc w:val="both"/>
        <w:rPr>
          <w:sz w:val="28"/>
          <w:szCs w:val="28"/>
        </w:rPr>
      </w:pPr>
      <w:r w:rsidRPr="000B5936">
        <w:rPr>
          <w:sz w:val="28"/>
          <w:szCs w:val="28"/>
        </w:rPr>
        <w:t>-</w:t>
      </w:r>
      <w:r w:rsidRPr="000B5936">
        <w:rPr>
          <w:sz w:val="28"/>
          <w:szCs w:val="28"/>
        </w:rPr>
        <w:tab/>
        <w:t xml:space="preserve"> подписывает протоколы заседания комиссии;</w:t>
      </w:r>
    </w:p>
    <w:p w:rsidR="000B5936" w:rsidRPr="000B5936" w:rsidRDefault="000B5936" w:rsidP="0018026D">
      <w:pPr>
        <w:ind w:firstLine="708"/>
        <w:jc w:val="both"/>
        <w:rPr>
          <w:sz w:val="28"/>
          <w:szCs w:val="28"/>
        </w:rPr>
      </w:pPr>
      <w:r w:rsidRPr="000B5936">
        <w:rPr>
          <w:sz w:val="28"/>
          <w:szCs w:val="28"/>
        </w:rPr>
        <w:t>-</w:t>
      </w:r>
      <w:r w:rsidRPr="000B5936">
        <w:rPr>
          <w:sz w:val="28"/>
          <w:szCs w:val="28"/>
        </w:rPr>
        <w:tab/>
        <w:t xml:space="preserve"> осуществляет иные функции в соответствии с настоящим Положением и поручениями председателя комиссии.</w:t>
      </w:r>
    </w:p>
    <w:p w:rsidR="000B5936" w:rsidRPr="000B5936" w:rsidRDefault="000B5936" w:rsidP="0018026D">
      <w:pPr>
        <w:ind w:firstLine="708"/>
        <w:jc w:val="both"/>
        <w:rPr>
          <w:sz w:val="28"/>
          <w:szCs w:val="28"/>
        </w:rPr>
      </w:pPr>
      <w:r w:rsidRPr="000B5936">
        <w:rPr>
          <w:sz w:val="28"/>
          <w:szCs w:val="28"/>
        </w:rPr>
        <w:t>6.5.</w:t>
      </w:r>
      <w:r w:rsidRPr="000B5936">
        <w:rPr>
          <w:sz w:val="28"/>
          <w:szCs w:val="28"/>
        </w:rPr>
        <w:tab/>
        <w:t xml:space="preserve"> Члены комиссии:</w:t>
      </w:r>
    </w:p>
    <w:p w:rsidR="000B5936" w:rsidRPr="000B5936" w:rsidRDefault="000B5936" w:rsidP="0018026D">
      <w:pPr>
        <w:ind w:firstLine="708"/>
        <w:jc w:val="both"/>
        <w:rPr>
          <w:sz w:val="28"/>
          <w:szCs w:val="28"/>
        </w:rPr>
      </w:pPr>
      <w:r w:rsidRPr="000B5936">
        <w:rPr>
          <w:sz w:val="28"/>
          <w:szCs w:val="28"/>
        </w:rPr>
        <w:t>-</w:t>
      </w:r>
      <w:r w:rsidRPr="000B5936">
        <w:rPr>
          <w:sz w:val="28"/>
          <w:szCs w:val="28"/>
        </w:rPr>
        <w:tab/>
        <w:t xml:space="preserve"> участвуют в заседаниях комиссии, подготовке проектов ее решений, в голосовании при принятии решений комиссии;</w:t>
      </w:r>
    </w:p>
    <w:p w:rsidR="000B5936" w:rsidRPr="000B5936" w:rsidRDefault="000B5936" w:rsidP="0018026D">
      <w:pPr>
        <w:ind w:firstLine="708"/>
        <w:jc w:val="both"/>
        <w:rPr>
          <w:sz w:val="28"/>
          <w:szCs w:val="28"/>
        </w:rPr>
      </w:pPr>
      <w:r w:rsidRPr="000B5936">
        <w:rPr>
          <w:sz w:val="28"/>
          <w:szCs w:val="28"/>
        </w:rPr>
        <w:t>-</w:t>
      </w:r>
      <w:r w:rsidRPr="000B5936">
        <w:rPr>
          <w:sz w:val="28"/>
          <w:szCs w:val="28"/>
        </w:rPr>
        <w:tab/>
        <w:t xml:space="preserve"> вносят предложения по вопросам, относящимся к компетенции комиссии;</w:t>
      </w:r>
    </w:p>
    <w:p w:rsidR="000B5936" w:rsidRPr="000B5936" w:rsidRDefault="000B5936" w:rsidP="0018026D">
      <w:pPr>
        <w:ind w:firstLine="708"/>
        <w:jc w:val="both"/>
        <w:rPr>
          <w:sz w:val="28"/>
          <w:szCs w:val="28"/>
        </w:rPr>
      </w:pPr>
      <w:r w:rsidRPr="000B5936">
        <w:rPr>
          <w:sz w:val="28"/>
          <w:szCs w:val="28"/>
        </w:rPr>
        <w:t>-</w:t>
      </w:r>
      <w:r w:rsidRPr="000B5936">
        <w:rPr>
          <w:sz w:val="28"/>
          <w:szCs w:val="28"/>
        </w:rPr>
        <w:tab/>
        <w:t xml:space="preserve"> подписывают протоколы заседания комиссии;</w:t>
      </w:r>
    </w:p>
    <w:p w:rsidR="000B5936" w:rsidRPr="000B5936" w:rsidRDefault="000B5936" w:rsidP="0018026D">
      <w:pPr>
        <w:ind w:firstLine="708"/>
        <w:jc w:val="both"/>
        <w:rPr>
          <w:sz w:val="28"/>
          <w:szCs w:val="28"/>
        </w:rPr>
      </w:pPr>
      <w:r w:rsidRPr="000B5936">
        <w:rPr>
          <w:sz w:val="28"/>
          <w:szCs w:val="28"/>
        </w:rPr>
        <w:t>-</w:t>
      </w:r>
      <w:r w:rsidRPr="000B5936">
        <w:rPr>
          <w:sz w:val="28"/>
          <w:szCs w:val="28"/>
        </w:rPr>
        <w:tab/>
        <w:t xml:space="preserve"> выполняют поручения председателя комиссии;</w:t>
      </w:r>
    </w:p>
    <w:p w:rsidR="000B5936" w:rsidRPr="000B5936" w:rsidRDefault="000B5936" w:rsidP="0018026D">
      <w:pPr>
        <w:ind w:firstLine="708"/>
        <w:jc w:val="both"/>
        <w:rPr>
          <w:sz w:val="28"/>
          <w:szCs w:val="28"/>
        </w:rPr>
      </w:pPr>
      <w:r w:rsidRPr="000B5936">
        <w:rPr>
          <w:sz w:val="28"/>
          <w:szCs w:val="28"/>
        </w:rPr>
        <w:t>-</w:t>
      </w:r>
      <w:r w:rsidRPr="000B5936">
        <w:rPr>
          <w:sz w:val="28"/>
          <w:szCs w:val="28"/>
        </w:rPr>
        <w:tab/>
        <w:t xml:space="preserve"> не вправе распространять персональные данные о претендентах.</w:t>
      </w:r>
    </w:p>
    <w:p w:rsidR="000B5936" w:rsidRDefault="000B5936" w:rsidP="0018026D">
      <w:pPr>
        <w:ind w:firstLine="708"/>
        <w:jc w:val="both"/>
        <w:rPr>
          <w:sz w:val="28"/>
          <w:szCs w:val="28"/>
        </w:rPr>
      </w:pPr>
      <w:r w:rsidRPr="000B5936">
        <w:rPr>
          <w:sz w:val="28"/>
          <w:szCs w:val="28"/>
        </w:rPr>
        <w:t>6.6.</w:t>
      </w:r>
      <w:r w:rsidRPr="000B5936">
        <w:rPr>
          <w:sz w:val="28"/>
          <w:szCs w:val="28"/>
        </w:rPr>
        <w:tab/>
        <w:t xml:space="preserve"> Заседание комиссии является правомочным, если на нем присутствует более половины ее членов.</w:t>
      </w:r>
    </w:p>
    <w:p w:rsidR="000B5936" w:rsidRPr="000B5936" w:rsidRDefault="000B5936" w:rsidP="00D10D78">
      <w:pPr>
        <w:jc w:val="both"/>
        <w:rPr>
          <w:sz w:val="28"/>
          <w:szCs w:val="28"/>
        </w:rPr>
      </w:pPr>
    </w:p>
    <w:p w:rsidR="000B5936" w:rsidRPr="0018026D" w:rsidRDefault="000B5936" w:rsidP="0018026D">
      <w:pPr>
        <w:ind w:left="708" w:firstLine="708"/>
        <w:jc w:val="both"/>
        <w:rPr>
          <w:sz w:val="28"/>
          <w:szCs w:val="28"/>
        </w:rPr>
      </w:pPr>
      <w:r w:rsidRPr="0018026D">
        <w:rPr>
          <w:sz w:val="28"/>
          <w:szCs w:val="28"/>
        </w:rPr>
        <w:t>7.</w:t>
      </w:r>
      <w:r w:rsidRPr="0018026D">
        <w:rPr>
          <w:sz w:val="28"/>
          <w:szCs w:val="28"/>
        </w:rPr>
        <w:tab/>
        <w:t>Критерии оценки, порядок рассмотрения и утверждения</w:t>
      </w:r>
    </w:p>
    <w:p w:rsidR="000B5936" w:rsidRPr="000B5936" w:rsidRDefault="00CD4494" w:rsidP="00D10D78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результатов К</w:t>
      </w:r>
      <w:r w:rsidR="000B5936" w:rsidRPr="000B5936">
        <w:rPr>
          <w:sz w:val="28"/>
          <w:szCs w:val="28"/>
        </w:rPr>
        <w:t>онкурса</w:t>
      </w:r>
    </w:p>
    <w:p w:rsidR="000B5936" w:rsidRPr="000B5936" w:rsidRDefault="000B5936" w:rsidP="00CD4494">
      <w:pPr>
        <w:ind w:firstLine="708"/>
        <w:jc w:val="both"/>
        <w:rPr>
          <w:sz w:val="28"/>
          <w:szCs w:val="28"/>
        </w:rPr>
      </w:pPr>
      <w:r w:rsidRPr="000B5936">
        <w:rPr>
          <w:sz w:val="28"/>
          <w:szCs w:val="28"/>
        </w:rPr>
        <w:t>7.1.</w:t>
      </w:r>
      <w:r w:rsidRPr="000B5936">
        <w:rPr>
          <w:sz w:val="28"/>
          <w:szCs w:val="28"/>
        </w:rPr>
        <w:tab/>
        <w:t xml:space="preserve"> Предварительный отбор конкурсных проектов претендентов по критериям, указанным в пункте 4.6. проводит </w:t>
      </w:r>
      <w:r w:rsidR="006608DC">
        <w:rPr>
          <w:sz w:val="28"/>
          <w:szCs w:val="28"/>
        </w:rPr>
        <w:t>Конкурсная</w:t>
      </w:r>
      <w:r w:rsidRPr="000B5936">
        <w:rPr>
          <w:sz w:val="28"/>
          <w:szCs w:val="28"/>
        </w:rPr>
        <w:t xml:space="preserve"> комисси</w:t>
      </w:r>
      <w:r w:rsidR="006608DC">
        <w:rPr>
          <w:sz w:val="28"/>
          <w:szCs w:val="28"/>
        </w:rPr>
        <w:t>я</w:t>
      </w:r>
      <w:r w:rsidRPr="000B5936">
        <w:rPr>
          <w:sz w:val="28"/>
          <w:szCs w:val="28"/>
        </w:rPr>
        <w:t>.</w:t>
      </w:r>
    </w:p>
    <w:p w:rsidR="000B5936" w:rsidRPr="000B5936" w:rsidRDefault="000B5936" w:rsidP="00CD4494">
      <w:pPr>
        <w:ind w:firstLine="708"/>
        <w:jc w:val="both"/>
        <w:rPr>
          <w:sz w:val="28"/>
          <w:szCs w:val="28"/>
        </w:rPr>
      </w:pPr>
      <w:r w:rsidRPr="000B5936">
        <w:rPr>
          <w:sz w:val="28"/>
          <w:szCs w:val="28"/>
        </w:rPr>
        <w:t>7.2.</w:t>
      </w:r>
      <w:r w:rsidRPr="000B5936">
        <w:rPr>
          <w:sz w:val="28"/>
          <w:szCs w:val="28"/>
        </w:rPr>
        <w:tab/>
        <w:t xml:space="preserve"> Оценка заявок для определения победителей Конкурса осуществляется по следующим критериям:</w:t>
      </w:r>
    </w:p>
    <w:p w:rsidR="000B5936" w:rsidRPr="000B5936" w:rsidRDefault="000B5936" w:rsidP="00CD4494">
      <w:pPr>
        <w:ind w:firstLine="708"/>
        <w:jc w:val="both"/>
        <w:rPr>
          <w:sz w:val="28"/>
          <w:szCs w:val="28"/>
        </w:rPr>
      </w:pPr>
      <w:r w:rsidRPr="000B5936">
        <w:rPr>
          <w:sz w:val="28"/>
          <w:szCs w:val="28"/>
        </w:rPr>
        <w:t>-</w:t>
      </w:r>
      <w:r w:rsidRPr="000B5936">
        <w:rPr>
          <w:sz w:val="28"/>
          <w:szCs w:val="28"/>
        </w:rPr>
        <w:tab/>
        <w:t xml:space="preserve"> практическая значимость;</w:t>
      </w:r>
    </w:p>
    <w:p w:rsidR="000B5936" w:rsidRPr="000B5936" w:rsidRDefault="000B5936" w:rsidP="00CD4494">
      <w:pPr>
        <w:ind w:firstLine="708"/>
        <w:jc w:val="both"/>
        <w:rPr>
          <w:sz w:val="28"/>
          <w:szCs w:val="28"/>
        </w:rPr>
      </w:pPr>
      <w:r w:rsidRPr="000B5936">
        <w:rPr>
          <w:sz w:val="28"/>
          <w:szCs w:val="28"/>
        </w:rPr>
        <w:t>-</w:t>
      </w:r>
      <w:r w:rsidRPr="000B5936">
        <w:rPr>
          <w:sz w:val="28"/>
          <w:szCs w:val="28"/>
        </w:rPr>
        <w:tab/>
        <w:t xml:space="preserve"> конкретность поставленных целей, задач и ожидаемых результатов;</w:t>
      </w:r>
    </w:p>
    <w:p w:rsidR="000B5936" w:rsidRPr="000B5936" w:rsidRDefault="000B5936" w:rsidP="00CD4494">
      <w:pPr>
        <w:ind w:firstLine="708"/>
        <w:jc w:val="both"/>
        <w:rPr>
          <w:sz w:val="28"/>
          <w:szCs w:val="28"/>
        </w:rPr>
      </w:pPr>
      <w:r w:rsidRPr="000B5936">
        <w:rPr>
          <w:sz w:val="28"/>
          <w:szCs w:val="28"/>
        </w:rPr>
        <w:t>-</w:t>
      </w:r>
      <w:r w:rsidRPr="000B5936">
        <w:rPr>
          <w:sz w:val="28"/>
          <w:szCs w:val="28"/>
        </w:rPr>
        <w:tab/>
        <w:t xml:space="preserve"> качество оформления;</w:t>
      </w:r>
    </w:p>
    <w:p w:rsidR="000B5936" w:rsidRPr="000B5936" w:rsidRDefault="000B5936" w:rsidP="00CD4494">
      <w:pPr>
        <w:ind w:firstLine="708"/>
        <w:jc w:val="both"/>
        <w:rPr>
          <w:sz w:val="28"/>
          <w:szCs w:val="28"/>
        </w:rPr>
      </w:pPr>
      <w:r w:rsidRPr="000B5936">
        <w:rPr>
          <w:sz w:val="28"/>
          <w:szCs w:val="28"/>
        </w:rPr>
        <w:lastRenderedPageBreak/>
        <w:t>-</w:t>
      </w:r>
      <w:r w:rsidRPr="000B5936">
        <w:rPr>
          <w:sz w:val="28"/>
          <w:szCs w:val="28"/>
        </w:rPr>
        <w:tab/>
        <w:t xml:space="preserve"> завершенность;</w:t>
      </w:r>
    </w:p>
    <w:p w:rsidR="000B5936" w:rsidRPr="000B5936" w:rsidRDefault="000B5936" w:rsidP="00CD4494">
      <w:pPr>
        <w:ind w:firstLine="708"/>
        <w:jc w:val="both"/>
        <w:rPr>
          <w:sz w:val="28"/>
          <w:szCs w:val="28"/>
        </w:rPr>
      </w:pPr>
      <w:r w:rsidRPr="000B5936">
        <w:rPr>
          <w:sz w:val="28"/>
          <w:szCs w:val="28"/>
        </w:rPr>
        <w:t>-</w:t>
      </w:r>
      <w:r w:rsidRPr="000B5936">
        <w:rPr>
          <w:sz w:val="28"/>
          <w:szCs w:val="28"/>
        </w:rPr>
        <w:tab/>
        <w:t xml:space="preserve"> оригинальность.</w:t>
      </w:r>
    </w:p>
    <w:p w:rsidR="000B5936" w:rsidRPr="000B5936" w:rsidRDefault="000B5936" w:rsidP="00CD4494">
      <w:pPr>
        <w:ind w:firstLine="708"/>
        <w:jc w:val="both"/>
        <w:rPr>
          <w:sz w:val="28"/>
          <w:szCs w:val="28"/>
        </w:rPr>
      </w:pPr>
      <w:r w:rsidRPr="000B5936">
        <w:rPr>
          <w:sz w:val="28"/>
          <w:szCs w:val="28"/>
        </w:rPr>
        <w:t>7.3.</w:t>
      </w:r>
      <w:r w:rsidRPr="000B5936">
        <w:rPr>
          <w:sz w:val="28"/>
          <w:szCs w:val="28"/>
        </w:rPr>
        <w:tab/>
        <w:t xml:space="preserve"> Представленные конкурсные проекты претендентов оцениваются комиссией в соответствии с критериями, указанными в подпункте 7.2. настоящего Положения.</w:t>
      </w:r>
    </w:p>
    <w:p w:rsidR="000B5936" w:rsidRPr="000B5936" w:rsidRDefault="000B5936" w:rsidP="00CD4494">
      <w:pPr>
        <w:ind w:firstLine="708"/>
        <w:jc w:val="both"/>
        <w:rPr>
          <w:sz w:val="28"/>
          <w:szCs w:val="28"/>
        </w:rPr>
      </w:pPr>
      <w:r w:rsidRPr="000B5936">
        <w:rPr>
          <w:sz w:val="28"/>
          <w:szCs w:val="28"/>
        </w:rPr>
        <w:t>7.4.</w:t>
      </w:r>
      <w:r w:rsidRPr="000B5936">
        <w:rPr>
          <w:sz w:val="28"/>
          <w:szCs w:val="28"/>
        </w:rPr>
        <w:tab/>
        <w:t xml:space="preserve"> Каждый критерий оценивается членом комиссии по 10-балльной шкале. Результатом оценки является итоговая сумма баллов по критериям, выставленным каждым членом комиссии.</w:t>
      </w:r>
      <w:r w:rsidR="00492CED">
        <w:rPr>
          <w:sz w:val="28"/>
          <w:szCs w:val="28"/>
        </w:rPr>
        <w:t xml:space="preserve"> Далее проекты ранжируются в со</w:t>
      </w:r>
      <w:r w:rsidRPr="000B5936">
        <w:rPr>
          <w:sz w:val="28"/>
          <w:szCs w:val="28"/>
        </w:rPr>
        <w:t>ответствии с набранным количеством баллов по убыванию. При равном количестве баллов вопрос решается простым большинством голосов на заседании Конкурсной комиссии.</w:t>
      </w:r>
    </w:p>
    <w:p w:rsidR="000B5936" w:rsidRPr="000B5936" w:rsidRDefault="000B5936" w:rsidP="00CD4494">
      <w:pPr>
        <w:ind w:firstLine="708"/>
        <w:jc w:val="both"/>
        <w:rPr>
          <w:sz w:val="28"/>
          <w:szCs w:val="28"/>
        </w:rPr>
      </w:pPr>
      <w:r w:rsidRPr="000B5936">
        <w:rPr>
          <w:sz w:val="28"/>
          <w:szCs w:val="28"/>
        </w:rPr>
        <w:t>7.5.</w:t>
      </w:r>
      <w:r w:rsidRPr="000B5936">
        <w:rPr>
          <w:sz w:val="28"/>
          <w:szCs w:val="28"/>
        </w:rPr>
        <w:tab/>
        <w:t xml:space="preserve"> По итогам Конкурса победители определяются отдельно в каждой номинации исходя из сводной оценки заявок участников Конкурса.</w:t>
      </w:r>
    </w:p>
    <w:p w:rsidR="000B5936" w:rsidRPr="000B5936" w:rsidRDefault="000B5936" w:rsidP="00CD4494">
      <w:pPr>
        <w:ind w:firstLine="708"/>
        <w:jc w:val="both"/>
        <w:rPr>
          <w:sz w:val="28"/>
          <w:szCs w:val="28"/>
        </w:rPr>
      </w:pPr>
      <w:r w:rsidRPr="000B5936">
        <w:rPr>
          <w:sz w:val="28"/>
          <w:szCs w:val="28"/>
        </w:rPr>
        <w:t>7.6.</w:t>
      </w:r>
      <w:r w:rsidRPr="000B5936">
        <w:rPr>
          <w:sz w:val="28"/>
          <w:szCs w:val="28"/>
        </w:rPr>
        <w:tab/>
        <w:t xml:space="preserve"> Решение комиссии оформляется протоколом.</w:t>
      </w:r>
    </w:p>
    <w:p w:rsidR="000B5936" w:rsidRDefault="00F80589" w:rsidP="00CD44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7.7.</w:t>
      </w:r>
      <w:r>
        <w:rPr>
          <w:sz w:val="28"/>
          <w:szCs w:val="28"/>
        </w:rPr>
        <w:tab/>
        <w:t xml:space="preserve"> Итоги К</w:t>
      </w:r>
      <w:r w:rsidR="000B5936" w:rsidRPr="000B5936">
        <w:rPr>
          <w:sz w:val="28"/>
          <w:szCs w:val="28"/>
        </w:rPr>
        <w:t>онкурса подводятся в течение 30 дней после окончания срока приема конкурсных проектов. Результаты конкурса публикуются на сайте администрации http://ahtuba.astrobl.ru/ не позднее 20 декабря ежегодно.</w:t>
      </w:r>
    </w:p>
    <w:p w:rsidR="00F80589" w:rsidRDefault="00F80589" w:rsidP="00CD44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7.8. По итогам К</w:t>
      </w:r>
      <w:r w:rsidR="00F03A5B">
        <w:rPr>
          <w:sz w:val="28"/>
          <w:szCs w:val="28"/>
        </w:rPr>
        <w:t xml:space="preserve">онкурса победители будут награждены грамотами, лучшие  работы будут </w:t>
      </w:r>
      <w:r w:rsidR="00EB362E" w:rsidRPr="00CD4494">
        <w:rPr>
          <w:sz w:val="28"/>
          <w:szCs w:val="28"/>
        </w:rPr>
        <w:t>размещены</w:t>
      </w:r>
      <w:r w:rsidR="00F03A5B">
        <w:rPr>
          <w:sz w:val="28"/>
          <w:szCs w:val="28"/>
        </w:rPr>
        <w:t xml:space="preserve"> на</w:t>
      </w:r>
      <w:r w:rsidR="00F03A5B" w:rsidRPr="000B5936">
        <w:rPr>
          <w:sz w:val="28"/>
          <w:szCs w:val="28"/>
        </w:rPr>
        <w:t xml:space="preserve"> сайте администрации</w:t>
      </w:r>
      <w:r w:rsidR="00F03A5B">
        <w:rPr>
          <w:sz w:val="28"/>
          <w:szCs w:val="28"/>
        </w:rPr>
        <w:t>.</w:t>
      </w:r>
      <w:r w:rsidR="00F03A5B" w:rsidRPr="000B5936">
        <w:rPr>
          <w:sz w:val="28"/>
          <w:szCs w:val="28"/>
        </w:rPr>
        <w:t xml:space="preserve"> </w:t>
      </w:r>
    </w:p>
    <w:p w:rsidR="00F80589" w:rsidRDefault="00F80589" w:rsidP="00CD4494">
      <w:pPr>
        <w:ind w:firstLine="708"/>
        <w:jc w:val="both"/>
        <w:rPr>
          <w:sz w:val="28"/>
          <w:szCs w:val="28"/>
        </w:rPr>
      </w:pPr>
    </w:p>
    <w:p w:rsidR="00F80589" w:rsidRDefault="00F80589" w:rsidP="00CD4494">
      <w:pPr>
        <w:ind w:firstLine="708"/>
        <w:jc w:val="both"/>
        <w:rPr>
          <w:sz w:val="28"/>
          <w:szCs w:val="28"/>
        </w:rPr>
      </w:pPr>
    </w:p>
    <w:p w:rsidR="000B5936" w:rsidRDefault="00F80589" w:rsidP="00F80589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  <w:r w:rsidR="000B5936">
        <w:rPr>
          <w:sz w:val="28"/>
          <w:szCs w:val="28"/>
        </w:rPr>
        <w:br w:type="page"/>
      </w:r>
    </w:p>
    <w:p w:rsidR="000B5936" w:rsidRPr="00F236B2" w:rsidRDefault="000B5936" w:rsidP="000B5936">
      <w:pPr>
        <w:shd w:val="clear" w:color="auto" w:fill="FFFFFF"/>
        <w:spacing w:line="317" w:lineRule="exact"/>
        <w:ind w:left="5670"/>
        <w:jc w:val="both"/>
        <w:rPr>
          <w:sz w:val="26"/>
          <w:szCs w:val="26"/>
        </w:rPr>
      </w:pPr>
      <w:r w:rsidRPr="00F236B2">
        <w:rPr>
          <w:sz w:val="26"/>
          <w:szCs w:val="26"/>
        </w:rPr>
        <w:lastRenderedPageBreak/>
        <w:t>Утвержден</w:t>
      </w:r>
    </w:p>
    <w:p w:rsidR="000B5936" w:rsidRPr="00F236B2" w:rsidRDefault="000B5936" w:rsidP="000B5936">
      <w:pPr>
        <w:shd w:val="clear" w:color="auto" w:fill="FFFFFF"/>
        <w:spacing w:line="317" w:lineRule="exact"/>
        <w:ind w:left="5670"/>
        <w:jc w:val="both"/>
        <w:rPr>
          <w:sz w:val="26"/>
          <w:szCs w:val="26"/>
        </w:rPr>
      </w:pPr>
      <w:r w:rsidRPr="00F236B2">
        <w:rPr>
          <w:sz w:val="26"/>
          <w:szCs w:val="26"/>
        </w:rPr>
        <w:t xml:space="preserve"> постановлением администрации</w:t>
      </w:r>
    </w:p>
    <w:p w:rsidR="000B5936" w:rsidRPr="00F236B2" w:rsidRDefault="000B5936" w:rsidP="000B5936">
      <w:pPr>
        <w:shd w:val="clear" w:color="auto" w:fill="FFFFFF"/>
        <w:spacing w:line="317" w:lineRule="exact"/>
        <w:ind w:left="5670"/>
        <w:jc w:val="both"/>
        <w:rPr>
          <w:sz w:val="26"/>
          <w:szCs w:val="26"/>
        </w:rPr>
      </w:pPr>
      <w:r w:rsidRPr="00F236B2">
        <w:rPr>
          <w:sz w:val="26"/>
          <w:szCs w:val="26"/>
        </w:rPr>
        <w:t xml:space="preserve"> МО «Ахтубинский район»</w:t>
      </w:r>
    </w:p>
    <w:tbl>
      <w:tblPr>
        <w:tblpPr w:leftFromText="180" w:rightFromText="180" w:vertAnchor="text" w:horzAnchor="margin" w:tblpXSpec="center" w:tblpY="1170"/>
        <w:tblW w:w="9747" w:type="dxa"/>
        <w:tblLook w:val="0000" w:firstRow="0" w:lastRow="0" w:firstColumn="0" w:lastColumn="0" w:noHBand="0" w:noVBand="0"/>
      </w:tblPr>
      <w:tblGrid>
        <w:gridCol w:w="2285"/>
        <w:gridCol w:w="691"/>
        <w:gridCol w:w="6771"/>
      </w:tblGrid>
      <w:tr w:rsidR="000B5936" w:rsidTr="004A3490">
        <w:trPr>
          <w:trHeight w:val="1419"/>
        </w:trPr>
        <w:tc>
          <w:tcPr>
            <w:tcW w:w="9747" w:type="dxa"/>
            <w:gridSpan w:val="3"/>
          </w:tcPr>
          <w:p w:rsidR="000B5936" w:rsidRPr="00AB0F7B" w:rsidRDefault="000B5936" w:rsidP="004A3490">
            <w:pPr>
              <w:pStyle w:val="3"/>
              <w:shd w:val="clear" w:color="auto" w:fill="auto"/>
              <w:spacing w:before="240" w:line="276" w:lineRule="auto"/>
              <w:jc w:val="center"/>
              <w:rPr>
                <w:sz w:val="28"/>
                <w:szCs w:val="28"/>
              </w:rPr>
            </w:pPr>
            <w:r w:rsidRPr="00AB0F7B">
              <w:rPr>
                <w:sz w:val="28"/>
                <w:szCs w:val="28"/>
              </w:rPr>
              <w:t>Состав конкурсной комиссии по проведению конкурса проектов «Бюджет для граждан»</w:t>
            </w:r>
          </w:p>
        </w:tc>
      </w:tr>
      <w:tr w:rsidR="000B5936" w:rsidTr="004A3490">
        <w:trPr>
          <w:trHeight w:val="1025"/>
        </w:trPr>
        <w:tc>
          <w:tcPr>
            <w:tcW w:w="2285" w:type="dxa"/>
          </w:tcPr>
          <w:p w:rsidR="000B5936" w:rsidRPr="00AB0F7B" w:rsidRDefault="000B5936" w:rsidP="00AB0F7B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AB0F7B">
              <w:rPr>
                <w:sz w:val="28"/>
                <w:szCs w:val="28"/>
              </w:rPr>
              <w:t>КОЖУХИНА Наталья Геннадьевна</w:t>
            </w:r>
          </w:p>
        </w:tc>
        <w:tc>
          <w:tcPr>
            <w:tcW w:w="691" w:type="dxa"/>
          </w:tcPr>
          <w:p w:rsidR="000B5936" w:rsidRPr="00AB0F7B" w:rsidRDefault="000B5936" w:rsidP="00AB0F7B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B0F7B">
              <w:rPr>
                <w:sz w:val="28"/>
                <w:szCs w:val="28"/>
              </w:rPr>
              <w:t>-</w:t>
            </w:r>
          </w:p>
        </w:tc>
        <w:tc>
          <w:tcPr>
            <w:tcW w:w="6771" w:type="dxa"/>
          </w:tcPr>
          <w:p w:rsidR="000B5936" w:rsidRPr="00AB0F7B" w:rsidRDefault="00AB0F7B" w:rsidP="00AB0F7B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B5936" w:rsidRPr="00AB0F7B">
              <w:rPr>
                <w:sz w:val="28"/>
                <w:szCs w:val="28"/>
              </w:rPr>
              <w:t>редседатель Конкурсной комиссии - заместитель главы администрации  по финансовым и экономическим вопросам, начальник финансового управления администрации муниципального образования «Ахтубинский район»</w:t>
            </w:r>
          </w:p>
        </w:tc>
      </w:tr>
      <w:tr w:rsidR="007C2225" w:rsidTr="004A3490">
        <w:trPr>
          <w:trHeight w:val="1025"/>
        </w:trPr>
        <w:tc>
          <w:tcPr>
            <w:tcW w:w="2285" w:type="dxa"/>
          </w:tcPr>
          <w:p w:rsidR="007C2225" w:rsidRPr="00AB0F7B" w:rsidRDefault="007C2225" w:rsidP="00AB0F7B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AB0F7B">
              <w:rPr>
                <w:sz w:val="28"/>
                <w:szCs w:val="28"/>
              </w:rPr>
              <w:t>ГУСЕВА</w:t>
            </w:r>
          </w:p>
          <w:p w:rsidR="007C2225" w:rsidRPr="00AB0F7B" w:rsidRDefault="007C2225" w:rsidP="00AB0F7B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AB0F7B">
              <w:rPr>
                <w:sz w:val="28"/>
                <w:szCs w:val="28"/>
              </w:rPr>
              <w:t>Светлана</w:t>
            </w:r>
          </w:p>
          <w:p w:rsidR="007C2225" w:rsidRPr="00AB0F7B" w:rsidRDefault="007C2225" w:rsidP="00AB0F7B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AB0F7B">
              <w:rPr>
                <w:sz w:val="28"/>
                <w:szCs w:val="28"/>
              </w:rPr>
              <w:t>Николаевна</w:t>
            </w:r>
          </w:p>
        </w:tc>
        <w:tc>
          <w:tcPr>
            <w:tcW w:w="691" w:type="dxa"/>
          </w:tcPr>
          <w:p w:rsidR="007C2225" w:rsidRPr="00AB0F7B" w:rsidRDefault="007C2225" w:rsidP="00AB0F7B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B0F7B">
              <w:rPr>
                <w:sz w:val="28"/>
                <w:szCs w:val="28"/>
              </w:rPr>
              <w:t>-</w:t>
            </w:r>
          </w:p>
        </w:tc>
        <w:tc>
          <w:tcPr>
            <w:tcW w:w="6771" w:type="dxa"/>
          </w:tcPr>
          <w:p w:rsidR="007C2225" w:rsidRPr="00AB0F7B" w:rsidRDefault="00AB0F7B" w:rsidP="00AB0F7B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453D1" w:rsidRPr="00AB0F7B">
              <w:rPr>
                <w:sz w:val="28"/>
                <w:szCs w:val="28"/>
              </w:rPr>
              <w:t>ачальник</w:t>
            </w:r>
            <w:r w:rsidR="007C2225" w:rsidRPr="00AB0F7B">
              <w:rPr>
                <w:sz w:val="28"/>
                <w:szCs w:val="28"/>
              </w:rPr>
              <w:t xml:space="preserve"> отдела №</w:t>
            </w:r>
            <w:r w:rsidR="004F4E6A">
              <w:rPr>
                <w:sz w:val="28"/>
                <w:szCs w:val="28"/>
              </w:rPr>
              <w:t xml:space="preserve"> </w:t>
            </w:r>
            <w:r w:rsidR="007C2225" w:rsidRPr="00AB0F7B">
              <w:rPr>
                <w:sz w:val="28"/>
                <w:szCs w:val="28"/>
              </w:rPr>
              <w:t xml:space="preserve">9 </w:t>
            </w:r>
            <w:r w:rsidR="004453D1" w:rsidRPr="00AB0F7B">
              <w:rPr>
                <w:sz w:val="28"/>
                <w:szCs w:val="28"/>
              </w:rPr>
              <w:t>У</w:t>
            </w:r>
            <w:r w:rsidR="007C2225" w:rsidRPr="00AB0F7B">
              <w:rPr>
                <w:sz w:val="28"/>
                <w:szCs w:val="28"/>
              </w:rPr>
              <w:t xml:space="preserve">ФК </w:t>
            </w:r>
            <w:r w:rsidR="004453D1" w:rsidRPr="00AB0F7B">
              <w:rPr>
                <w:sz w:val="28"/>
                <w:szCs w:val="28"/>
              </w:rPr>
              <w:t>по Астраханской области</w:t>
            </w:r>
          </w:p>
        </w:tc>
      </w:tr>
      <w:tr w:rsidR="000B5936" w:rsidTr="004A3490">
        <w:trPr>
          <w:trHeight w:val="1025"/>
        </w:trPr>
        <w:tc>
          <w:tcPr>
            <w:tcW w:w="2285" w:type="dxa"/>
          </w:tcPr>
          <w:p w:rsidR="000B5936" w:rsidRPr="00AB0F7B" w:rsidRDefault="000B5936" w:rsidP="00AB0F7B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AB0F7B">
              <w:rPr>
                <w:sz w:val="28"/>
                <w:szCs w:val="28"/>
              </w:rPr>
              <w:t xml:space="preserve">ПРИВАЛОВА </w:t>
            </w:r>
          </w:p>
          <w:p w:rsidR="000B5936" w:rsidRPr="00AB0F7B" w:rsidRDefault="000B5936" w:rsidP="00AB0F7B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AB0F7B">
              <w:rPr>
                <w:sz w:val="28"/>
                <w:szCs w:val="28"/>
              </w:rPr>
              <w:t xml:space="preserve">Юлия </w:t>
            </w:r>
          </w:p>
          <w:p w:rsidR="000B5936" w:rsidRPr="00AB0F7B" w:rsidRDefault="000B5936" w:rsidP="00AB0F7B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AB0F7B">
              <w:rPr>
                <w:sz w:val="28"/>
                <w:szCs w:val="28"/>
              </w:rPr>
              <w:t>Игоревна</w:t>
            </w:r>
          </w:p>
        </w:tc>
        <w:tc>
          <w:tcPr>
            <w:tcW w:w="691" w:type="dxa"/>
          </w:tcPr>
          <w:p w:rsidR="000B5936" w:rsidRPr="00AB0F7B" w:rsidRDefault="000B5936" w:rsidP="00AB0F7B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B0F7B">
              <w:rPr>
                <w:sz w:val="28"/>
                <w:szCs w:val="28"/>
              </w:rPr>
              <w:t>-</w:t>
            </w:r>
          </w:p>
        </w:tc>
        <w:tc>
          <w:tcPr>
            <w:tcW w:w="6771" w:type="dxa"/>
          </w:tcPr>
          <w:p w:rsidR="000B5936" w:rsidRPr="00AB0F7B" w:rsidRDefault="00AB0F7B" w:rsidP="00AB0F7B">
            <w:pPr>
              <w:pStyle w:val="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B5936" w:rsidRPr="00AB0F7B">
              <w:rPr>
                <w:sz w:val="28"/>
                <w:szCs w:val="28"/>
              </w:rPr>
              <w:t>аместитель главы администрации</w:t>
            </w:r>
            <w:r w:rsidR="006608DC" w:rsidRPr="00AB0F7B">
              <w:rPr>
                <w:sz w:val="28"/>
                <w:szCs w:val="28"/>
              </w:rPr>
              <w:t xml:space="preserve">  муниципального образования «Ахтубинский район»</w:t>
            </w:r>
            <w:r w:rsidR="000B5936" w:rsidRPr="00AB0F7B">
              <w:rPr>
                <w:sz w:val="28"/>
                <w:szCs w:val="28"/>
              </w:rPr>
              <w:t xml:space="preserve"> по социальной политике и профилактике правонарушений</w:t>
            </w:r>
            <w:r w:rsidR="006608DC" w:rsidRPr="00AB0F7B">
              <w:rPr>
                <w:sz w:val="28"/>
                <w:szCs w:val="28"/>
              </w:rPr>
              <w:t xml:space="preserve"> </w:t>
            </w:r>
          </w:p>
        </w:tc>
      </w:tr>
      <w:tr w:rsidR="000B5936" w:rsidTr="004A3490">
        <w:trPr>
          <w:trHeight w:val="1025"/>
        </w:trPr>
        <w:tc>
          <w:tcPr>
            <w:tcW w:w="2285" w:type="dxa"/>
          </w:tcPr>
          <w:p w:rsidR="000B5936" w:rsidRPr="00AB0F7B" w:rsidRDefault="000B5936" w:rsidP="00AB0F7B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AB0F7B">
              <w:rPr>
                <w:sz w:val="28"/>
                <w:szCs w:val="28"/>
              </w:rPr>
              <w:t>МИНЬКО</w:t>
            </w:r>
          </w:p>
          <w:p w:rsidR="000B5936" w:rsidRPr="00AB0F7B" w:rsidRDefault="000B5936" w:rsidP="00AB0F7B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AB0F7B">
              <w:rPr>
                <w:sz w:val="28"/>
                <w:szCs w:val="28"/>
              </w:rPr>
              <w:t>Оксана</w:t>
            </w:r>
          </w:p>
          <w:p w:rsidR="000B5936" w:rsidRPr="00AB0F7B" w:rsidRDefault="000B5936" w:rsidP="00AB0F7B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AB0F7B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91" w:type="dxa"/>
          </w:tcPr>
          <w:p w:rsidR="000B5936" w:rsidRPr="00AB0F7B" w:rsidRDefault="000B5936" w:rsidP="00AB0F7B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B0F7B">
              <w:rPr>
                <w:sz w:val="28"/>
                <w:szCs w:val="28"/>
              </w:rPr>
              <w:t>-</w:t>
            </w:r>
          </w:p>
        </w:tc>
        <w:tc>
          <w:tcPr>
            <w:tcW w:w="6771" w:type="dxa"/>
          </w:tcPr>
          <w:p w:rsidR="000B5936" w:rsidRPr="00AB0F7B" w:rsidRDefault="00AB0F7B" w:rsidP="00AB0F7B">
            <w:pPr>
              <w:pStyle w:val="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B5936" w:rsidRPr="00AB0F7B">
              <w:rPr>
                <w:sz w:val="28"/>
                <w:szCs w:val="28"/>
              </w:rPr>
              <w:t>аместитель начальника финансового управления</w:t>
            </w:r>
            <w:r w:rsidR="006608DC" w:rsidRPr="00AB0F7B">
              <w:rPr>
                <w:sz w:val="28"/>
                <w:szCs w:val="28"/>
              </w:rPr>
              <w:t xml:space="preserve">  администрации муниципального образования «Ахтубинский район»</w:t>
            </w:r>
          </w:p>
        </w:tc>
      </w:tr>
      <w:tr w:rsidR="000B5936" w:rsidTr="004A3490">
        <w:trPr>
          <w:trHeight w:val="1025"/>
        </w:trPr>
        <w:tc>
          <w:tcPr>
            <w:tcW w:w="2285" w:type="dxa"/>
          </w:tcPr>
          <w:p w:rsidR="000B5936" w:rsidRPr="00AB0F7B" w:rsidRDefault="000B5936" w:rsidP="00AB0F7B">
            <w:pPr>
              <w:pStyle w:val="3"/>
              <w:spacing w:line="240" w:lineRule="auto"/>
              <w:rPr>
                <w:sz w:val="28"/>
                <w:szCs w:val="28"/>
              </w:rPr>
            </w:pPr>
            <w:r w:rsidRPr="00AB0F7B">
              <w:rPr>
                <w:sz w:val="28"/>
                <w:szCs w:val="28"/>
              </w:rPr>
              <w:t>ГУЖВИНА</w:t>
            </w:r>
          </w:p>
          <w:p w:rsidR="000B5936" w:rsidRPr="00AB0F7B" w:rsidRDefault="000B5936" w:rsidP="00AB0F7B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AB0F7B">
              <w:rPr>
                <w:sz w:val="28"/>
                <w:szCs w:val="28"/>
              </w:rPr>
              <w:t xml:space="preserve">Алла </w:t>
            </w:r>
          </w:p>
          <w:p w:rsidR="000B5936" w:rsidRPr="00AB0F7B" w:rsidRDefault="000B5936" w:rsidP="00AB0F7B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AB0F7B">
              <w:rPr>
                <w:sz w:val="28"/>
                <w:szCs w:val="28"/>
              </w:rPr>
              <w:t>Ефимовна</w:t>
            </w:r>
          </w:p>
        </w:tc>
        <w:tc>
          <w:tcPr>
            <w:tcW w:w="691" w:type="dxa"/>
          </w:tcPr>
          <w:p w:rsidR="000B5936" w:rsidRPr="00AB0F7B" w:rsidRDefault="000B5936" w:rsidP="00AB0F7B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B0F7B">
              <w:rPr>
                <w:sz w:val="28"/>
                <w:szCs w:val="28"/>
              </w:rPr>
              <w:t>-</w:t>
            </w:r>
          </w:p>
        </w:tc>
        <w:tc>
          <w:tcPr>
            <w:tcW w:w="6771" w:type="dxa"/>
          </w:tcPr>
          <w:p w:rsidR="000B5936" w:rsidRPr="00AB0F7B" w:rsidRDefault="00AB0F7B" w:rsidP="00AB0F7B">
            <w:pPr>
              <w:pStyle w:val="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B5936" w:rsidRPr="00AB0F7B">
              <w:rPr>
                <w:sz w:val="28"/>
                <w:szCs w:val="28"/>
              </w:rPr>
              <w:t>ачальник управления экономического развития</w:t>
            </w:r>
            <w:r w:rsidR="006608DC" w:rsidRPr="00AB0F7B">
              <w:rPr>
                <w:sz w:val="28"/>
                <w:szCs w:val="28"/>
              </w:rPr>
              <w:t xml:space="preserve">  администрации муниципального образования «Ахтубинский район»</w:t>
            </w:r>
          </w:p>
        </w:tc>
      </w:tr>
      <w:tr w:rsidR="000B5936" w:rsidTr="004A3490">
        <w:trPr>
          <w:trHeight w:val="1025"/>
        </w:trPr>
        <w:tc>
          <w:tcPr>
            <w:tcW w:w="2285" w:type="dxa"/>
          </w:tcPr>
          <w:p w:rsidR="000B5936" w:rsidRPr="00AB0F7B" w:rsidRDefault="000B5936" w:rsidP="00AB0F7B">
            <w:pPr>
              <w:pStyle w:val="3"/>
              <w:spacing w:line="240" w:lineRule="auto"/>
              <w:rPr>
                <w:sz w:val="28"/>
                <w:szCs w:val="28"/>
              </w:rPr>
            </w:pPr>
            <w:r w:rsidRPr="00AB0F7B">
              <w:rPr>
                <w:sz w:val="28"/>
                <w:szCs w:val="28"/>
              </w:rPr>
              <w:t>ХАМЗИНА</w:t>
            </w:r>
          </w:p>
          <w:p w:rsidR="000B5936" w:rsidRPr="00AB0F7B" w:rsidRDefault="000B5936" w:rsidP="00AB0F7B">
            <w:pPr>
              <w:pStyle w:val="3"/>
              <w:spacing w:line="240" w:lineRule="auto"/>
              <w:rPr>
                <w:sz w:val="28"/>
                <w:szCs w:val="28"/>
              </w:rPr>
            </w:pPr>
            <w:proofErr w:type="spellStart"/>
            <w:r w:rsidRPr="00AB0F7B">
              <w:rPr>
                <w:sz w:val="28"/>
                <w:szCs w:val="28"/>
              </w:rPr>
              <w:t>Комысханам</w:t>
            </w:r>
            <w:proofErr w:type="spellEnd"/>
          </w:p>
          <w:p w:rsidR="000B5936" w:rsidRPr="00AB0F7B" w:rsidRDefault="000B5936" w:rsidP="00AB0F7B">
            <w:pPr>
              <w:pStyle w:val="3"/>
              <w:spacing w:line="240" w:lineRule="auto"/>
              <w:rPr>
                <w:sz w:val="28"/>
                <w:szCs w:val="28"/>
              </w:rPr>
            </w:pPr>
            <w:proofErr w:type="spellStart"/>
            <w:r w:rsidRPr="00AB0F7B">
              <w:rPr>
                <w:sz w:val="28"/>
                <w:szCs w:val="28"/>
              </w:rPr>
              <w:t>Султаньяровна</w:t>
            </w:r>
            <w:proofErr w:type="spellEnd"/>
          </w:p>
        </w:tc>
        <w:tc>
          <w:tcPr>
            <w:tcW w:w="691" w:type="dxa"/>
          </w:tcPr>
          <w:p w:rsidR="000B5936" w:rsidRPr="00AB0F7B" w:rsidRDefault="000B5936" w:rsidP="00AB0F7B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B0F7B">
              <w:rPr>
                <w:sz w:val="28"/>
                <w:szCs w:val="28"/>
              </w:rPr>
              <w:t>-</w:t>
            </w:r>
          </w:p>
        </w:tc>
        <w:tc>
          <w:tcPr>
            <w:tcW w:w="6771" w:type="dxa"/>
          </w:tcPr>
          <w:p w:rsidR="000B5936" w:rsidRPr="00AB0F7B" w:rsidRDefault="00AB0F7B" w:rsidP="00AB0F7B">
            <w:pPr>
              <w:pStyle w:val="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B5936" w:rsidRPr="00AB0F7B">
              <w:rPr>
                <w:sz w:val="28"/>
                <w:szCs w:val="28"/>
              </w:rPr>
              <w:t>аведующая сектором прогнозирования доходов</w:t>
            </w:r>
            <w:r w:rsidR="006608DC" w:rsidRPr="00AB0F7B">
              <w:rPr>
                <w:sz w:val="28"/>
                <w:szCs w:val="28"/>
              </w:rPr>
              <w:t xml:space="preserve">  финансового управления  администрации муниципального образования «Ахтубинский район»</w:t>
            </w:r>
          </w:p>
        </w:tc>
      </w:tr>
      <w:tr w:rsidR="007C2225" w:rsidTr="004A3490">
        <w:trPr>
          <w:trHeight w:val="1025"/>
        </w:trPr>
        <w:tc>
          <w:tcPr>
            <w:tcW w:w="2285" w:type="dxa"/>
          </w:tcPr>
          <w:p w:rsidR="007C2225" w:rsidRPr="00AB0F7B" w:rsidRDefault="007C2225" w:rsidP="00AB0F7B">
            <w:pPr>
              <w:pStyle w:val="3"/>
              <w:spacing w:line="240" w:lineRule="auto"/>
              <w:rPr>
                <w:sz w:val="28"/>
                <w:szCs w:val="28"/>
              </w:rPr>
            </w:pPr>
            <w:r w:rsidRPr="00AB0F7B">
              <w:rPr>
                <w:sz w:val="28"/>
                <w:szCs w:val="28"/>
              </w:rPr>
              <w:t>РЯЗАНОВА</w:t>
            </w:r>
          </w:p>
          <w:p w:rsidR="007C2225" w:rsidRPr="00AB0F7B" w:rsidRDefault="007C2225" w:rsidP="00AB0F7B">
            <w:pPr>
              <w:pStyle w:val="3"/>
              <w:spacing w:line="240" w:lineRule="auto"/>
              <w:rPr>
                <w:sz w:val="28"/>
                <w:szCs w:val="28"/>
              </w:rPr>
            </w:pPr>
            <w:r w:rsidRPr="00AB0F7B">
              <w:rPr>
                <w:sz w:val="28"/>
                <w:szCs w:val="28"/>
              </w:rPr>
              <w:t>Елена</w:t>
            </w:r>
          </w:p>
          <w:p w:rsidR="007C2225" w:rsidRPr="00AB0F7B" w:rsidRDefault="007C2225" w:rsidP="00AB0F7B">
            <w:pPr>
              <w:pStyle w:val="3"/>
              <w:spacing w:line="240" w:lineRule="auto"/>
              <w:rPr>
                <w:sz w:val="28"/>
                <w:szCs w:val="28"/>
              </w:rPr>
            </w:pPr>
            <w:r w:rsidRPr="00AB0F7B">
              <w:rPr>
                <w:sz w:val="28"/>
                <w:szCs w:val="28"/>
              </w:rPr>
              <w:t>Петровна</w:t>
            </w:r>
          </w:p>
        </w:tc>
        <w:tc>
          <w:tcPr>
            <w:tcW w:w="691" w:type="dxa"/>
          </w:tcPr>
          <w:p w:rsidR="007C2225" w:rsidRPr="00AB0F7B" w:rsidRDefault="007C2225" w:rsidP="00AB0F7B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B0F7B">
              <w:rPr>
                <w:sz w:val="28"/>
                <w:szCs w:val="28"/>
              </w:rPr>
              <w:t>-</w:t>
            </w:r>
          </w:p>
        </w:tc>
        <w:tc>
          <w:tcPr>
            <w:tcW w:w="6771" w:type="dxa"/>
          </w:tcPr>
          <w:p w:rsidR="007C2225" w:rsidRPr="00AB0F7B" w:rsidRDefault="00AB0F7B" w:rsidP="00AB0F7B">
            <w:pPr>
              <w:pStyle w:val="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C2225" w:rsidRPr="00AB0F7B">
              <w:rPr>
                <w:sz w:val="28"/>
                <w:szCs w:val="28"/>
              </w:rPr>
              <w:t>екретарь комиссии – главный специалист</w:t>
            </w:r>
            <w:r w:rsidR="006608DC" w:rsidRPr="00AB0F7B">
              <w:rPr>
                <w:sz w:val="28"/>
                <w:szCs w:val="28"/>
              </w:rPr>
              <w:t xml:space="preserve">  финансового управления  администрации муниципального образования «Ахтубинский район»</w:t>
            </w:r>
          </w:p>
        </w:tc>
      </w:tr>
    </w:tbl>
    <w:p w:rsidR="000B5936" w:rsidRPr="00F236B2" w:rsidRDefault="000B5936" w:rsidP="000B5936">
      <w:pPr>
        <w:spacing w:line="317" w:lineRule="exact"/>
        <w:ind w:left="5670"/>
        <w:rPr>
          <w:sz w:val="26"/>
          <w:szCs w:val="26"/>
        </w:rPr>
      </w:pPr>
      <w:r w:rsidRPr="00F236B2">
        <w:rPr>
          <w:sz w:val="26"/>
          <w:szCs w:val="26"/>
        </w:rPr>
        <w:t xml:space="preserve"> </w:t>
      </w:r>
      <w:r w:rsidR="00737B7E">
        <w:rPr>
          <w:sz w:val="26"/>
          <w:szCs w:val="26"/>
        </w:rPr>
        <w:t>о</w:t>
      </w:r>
      <w:r w:rsidRPr="00F236B2">
        <w:rPr>
          <w:sz w:val="26"/>
          <w:szCs w:val="26"/>
        </w:rPr>
        <w:t>т</w:t>
      </w:r>
      <w:r w:rsidR="00737B7E">
        <w:rPr>
          <w:sz w:val="26"/>
          <w:szCs w:val="26"/>
        </w:rPr>
        <w:t xml:space="preserve"> 10.07.2015 № 871</w:t>
      </w:r>
    </w:p>
    <w:p w:rsidR="00EE1CEC" w:rsidRDefault="00EE1CEC" w:rsidP="000B5936">
      <w:pPr>
        <w:rPr>
          <w:sz w:val="28"/>
          <w:szCs w:val="28"/>
        </w:rPr>
      </w:pPr>
    </w:p>
    <w:p w:rsidR="000B5936" w:rsidRDefault="000B5936" w:rsidP="000B5936">
      <w:pPr>
        <w:rPr>
          <w:sz w:val="28"/>
          <w:szCs w:val="28"/>
        </w:rPr>
      </w:pPr>
    </w:p>
    <w:p w:rsidR="000B5936" w:rsidRDefault="000B5936" w:rsidP="000B5936">
      <w:pPr>
        <w:rPr>
          <w:sz w:val="28"/>
          <w:szCs w:val="28"/>
        </w:rPr>
      </w:pPr>
    </w:p>
    <w:p w:rsidR="00AB0F7B" w:rsidRDefault="00AB0F7B" w:rsidP="000B5936">
      <w:pPr>
        <w:rPr>
          <w:sz w:val="28"/>
          <w:szCs w:val="28"/>
        </w:rPr>
      </w:pPr>
    </w:p>
    <w:p w:rsidR="000B5936" w:rsidRDefault="00AB0F7B" w:rsidP="000B5936">
      <w:pPr>
        <w:rPr>
          <w:sz w:val="28"/>
          <w:szCs w:val="28"/>
        </w:rPr>
      </w:pPr>
      <w:r>
        <w:rPr>
          <w:sz w:val="28"/>
          <w:szCs w:val="28"/>
        </w:rPr>
        <w:t>Верно:</w:t>
      </w:r>
      <w:r w:rsidR="000B5936">
        <w:rPr>
          <w:sz w:val="28"/>
          <w:szCs w:val="28"/>
        </w:rPr>
        <w:br w:type="page"/>
      </w:r>
    </w:p>
    <w:p w:rsidR="000B5936" w:rsidRDefault="00AB0F7B" w:rsidP="00AB0F7B">
      <w:pPr>
        <w:ind w:left="666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AB0F7B" w:rsidRDefault="00AB0F7B" w:rsidP="00AB0F7B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 администрации</w:t>
      </w:r>
    </w:p>
    <w:p w:rsidR="00AB0F7B" w:rsidRDefault="00AB0F7B" w:rsidP="00AB0F7B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</w:p>
    <w:p w:rsidR="00AB0F7B" w:rsidRDefault="00AB0F7B" w:rsidP="00AB0F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37B7E">
        <w:rPr>
          <w:sz w:val="28"/>
          <w:szCs w:val="28"/>
        </w:rPr>
        <w:t>10.07.2015</w:t>
      </w:r>
      <w:r>
        <w:rPr>
          <w:sz w:val="28"/>
          <w:szCs w:val="28"/>
        </w:rPr>
        <w:t xml:space="preserve"> № </w:t>
      </w:r>
      <w:r w:rsidR="00737B7E">
        <w:rPr>
          <w:sz w:val="28"/>
          <w:szCs w:val="28"/>
        </w:rPr>
        <w:t>871</w:t>
      </w:r>
      <w:bookmarkStart w:id="0" w:name="_GoBack"/>
      <w:bookmarkEnd w:id="0"/>
    </w:p>
    <w:p w:rsidR="00AB0F7B" w:rsidRPr="00AB0F7B" w:rsidRDefault="00AB0F7B" w:rsidP="00AB0F7B">
      <w:pPr>
        <w:jc w:val="right"/>
        <w:rPr>
          <w:sz w:val="28"/>
          <w:szCs w:val="28"/>
        </w:rPr>
      </w:pPr>
    </w:p>
    <w:p w:rsidR="00492CED" w:rsidRPr="00AB0F7B" w:rsidRDefault="000B5936" w:rsidP="00492CED">
      <w:pPr>
        <w:jc w:val="center"/>
        <w:rPr>
          <w:sz w:val="28"/>
          <w:szCs w:val="28"/>
        </w:rPr>
      </w:pPr>
      <w:r w:rsidRPr="00AB0F7B">
        <w:rPr>
          <w:sz w:val="28"/>
          <w:szCs w:val="28"/>
        </w:rPr>
        <w:t xml:space="preserve">Заявка на участие в конкурсе проектов </w:t>
      </w:r>
    </w:p>
    <w:p w:rsidR="000B5936" w:rsidRPr="00AB0F7B" w:rsidRDefault="000B5936" w:rsidP="00492CED">
      <w:pPr>
        <w:jc w:val="center"/>
        <w:rPr>
          <w:sz w:val="28"/>
          <w:szCs w:val="28"/>
        </w:rPr>
      </w:pPr>
      <w:r w:rsidRPr="00AB0F7B">
        <w:rPr>
          <w:sz w:val="28"/>
          <w:szCs w:val="28"/>
        </w:rPr>
        <w:t>«Бюджет для граждан»</w:t>
      </w:r>
    </w:p>
    <w:p w:rsidR="00492CED" w:rsidRPr="00AB0F7B" w:rsidRDefault="00492CED" w:rsidP="00492CED">
      <w:pPr>
        <w:jc w:val="center"/>
        <w:rPr>
          <w:sz w:val="28"/>
          <w:szCs w:val="28"/>
        </w:rPr>
      </w:pPr>
    </w:p>
    <w:p w:rsidR="0018747E" w:rsidRDefault="0018747E" w:rsidP="000B593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18747E" w:rsidRDefault="0018747E" w:rsidP="0018747E">
      <w:pPr>
        <w:jc w:val="center"/>
        <w:rPr>
          <w:sz w:val="22"/>
          <w:szCs w:val="28"/>
        </w:rPr>
      </w:pPr>
      <w:r w:rsidRPr="00AB0F7B">
        <w:rPr>
          <w:sz w:val="22"/>
          <w:szCs w:val="28"/>
        </w:rPr>
        <w:t>(Фамилия, имя, отчество претендента /полное и сокращенное наименование юридического лица/ полное наименование органа государственной власти/ органа местного с</w:t>
      </w:r>
      <w:r w:rsidR="00492CED" w:rsidRPr="00AB0F7B">
        <w:rPr>
          <w:sz w:val="22"/>
          <w:szCs w:val="28"/>
        </w:rPr>
        <w:t>амоуправ</w:t>
      </w:r>
      <w:r w:rsidRPr="00AB0F7B">
        <w:rPr>
          <w:sz w:val="22"/>
          <w:szCs w:val="28"/>
        </w:rPr>
        <w:t>ления)</w:t>
      </w:r>
    </w:p>
    <w:p w:rsidR="00AB0F7B" w:rsidRPr="00AB0F7B" w:rsidRDefault="00AB0F7B" w:rsidP="0018747E">
      <w:pPr>
        <w:jc w:val="center"/>
        <w:rPr>
          <w:szCs w:val="28"/>
        </w:rPr>
      </w:pPr>
    </w:p>
    <w:p w:rsidR="0018747E" w:rsidRDefault="0018747E" w:rsidP="00D10D78">
      <w:pPr>
        <w:jc w:val="both"/>
        <w:rPr>
          <w:sz w:val="28"/>
          <w:szCs w:val="28"/>
        </w:rPr>
      </w:pPr>
      <w:r w:rsidRPr="0018747E">
        <w:rPr>
          <w:sz w:val="28"/>
          <w:szCs w:val="28"/>
        </w:rPr>
        <w:t>просит принять настоящую заявку на участие в конкурсе проектов «Бюджет для граждан» (поставить галочку):</w:t>
      </w:r>
    </w:p>
    <w:p w:rsidR="00492CED" w:rsidRPr="0018747E" w:rsidRDefault="00492CED" w:rsidP="00D10D78">
      <w:pPr>
        <w:jc w:val="both"/>
        <w:rPr>
          <w:sz w:val="28"/>
          <w:szCs w:val="28"/>
        </w:rPr>
      </w:pPr>
    </w:p>
    <w:p w:rsidR="0018747E" w:rsidRPr="0018747E" w:rsidRDefault="00884F50" w:rsidP="00AB0F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747E" w:rsidRPr="0018747E">
        <w:rPr>
          <w:sz w:val="28"/>
          <w:szCs w:val="28"/>
        </w:rPr>
        <w:t xml:space="preserve"> бюджет </w:t>
      </w:r>
      <w:r w:rsidR="00492CED">
        <w:rPr>
          <w:sz w:val="28"/>
          <w:szCs w:val="28"/>
        </w:rPr>
        <w:t>м</w:t>
      </w:r>
      <w:r w:rsidR="0018747E" w:rsidRPr="0018747E">
        <w:rPr>
          <w:sz w:val="28"/>
          <w:szCs w:val="28"/>
        </w:rPr>
        <w:t>униципального образования «Ахтубинский район» для граждан:</w:t>
      </w:r>
    </w:p>
    <w:p w:rsidR="0018747E" w:rsidRPr="0018747E" w:rsidRDefault="00492CED" w:rsidP="00AB0F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747E" w:rsidRPr="0018747E">
        <w:rPr>
          <w:sz w:val="28"/>
          <w:szCs w:val="28"/>
        </w:rPr>
        <w:t xml:space="preserve"> бюджет для отдельных социальных групп граждан (для работников бюджетной сферы; для студентов; для мн</w:t>
      </w:r>
      <w:r>
        <w:rPr>
          <w:sz w:val="28"/>
          <w:szCs w:val="28"/>
        </w:rPr>
        <w:t>огодетных семей</w:t>
      </w:r>
      <w:r w:rsidR="0018747E" w:rsidRPr="0018747E">
        <w:rPr>
          <w:sz w:val="28"/>
          <w:szCs w:val="28"/>
        </w:rPr>
        <w:t>);</w:t>
      </w:r>
    </w:p>
    <w:p w:rsidR="0018747E" w:rsidRPr="0018747E" w:rsidRDefault="00492CED" w:rsidP="00AB0F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747E" w:rsidRPr="0018747E">
        <w:rPr>
          <w:sz w:val="28"/>
          <w:szCs w:val="28"/>
        </w:rPr>
        <w:t>разработка мобильного приложения о бюджете для граждан;</w:t>
      </w:r>
    </w:p>
    <w:p w:rsidR="0018747E" w:rsidRPr="0018747E" w:rsidRDefault="00492CED" w:rsidP="00AB0F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747E" w:rsidRPr="0018747E">
        <w:rPr>
          <w:sz w:val="28"/>
          <w:szCs w:val="28"/>
        </w:rPr>
        <w:t xml:space="preserve">предложения по оптимизации бюджетных расходов бюджета </w:t>
      </w:r>
      <w:r>
        <w:rPr>
          <w:sz w:val="28"/>
          <w:szCs w:val="28"/>
        </w:rPr>
        <w:t>м</w:t>
      </w:r>
      <w:r w:rsidR="0018747E" w:rsidRPr="0018747E">
        <w:rPr>
          <w:sz w:val="28"/>
          <w:szCs w:val="28"/>
        </w:rPr>
        <w:t>униципального образования «Ахтубинский район».</w:t>
      </w:r>
    </w:p>
    <w:p w:rsidR="00492CED" w:rsidRDefault="00492CED" w:rsidP="00D10D78">
      <w:pPr>
        <w:jc w:val="both"/>
        <w:rPr>
          <w:sz w:val="28"/>
          <w:szCs w:val="28"/>
        </w:rPr>
      </w:pPr>
    </w:p>
    <w:p w:rsidR="0018747E" w:rsidRPr="0018747E" w:rsidRDefault="0018747E" w:rsidP="00AB0F7B">
      <w:pPr>
        <w:ind w:firstLine="708"/>
        <w:jc w:val="both"/>
        <w:rPr>
          <w:sz w:val="28"/>
          <w:szCs w:val="28"/>
        </w:rPr>
      </w:pPr>
      <w:r w:rsidRPr="0018747E">
        <w:rPr>
          <w:sz w:val="28"/>
          <w:szCs w:val="28"/>
        </w:rPr>
        <w:t>Настоящим сообщаем:</w:t>
      </w:r>
    </w:p>
    <w:p w:rsidR="0018747E" w:rsidRPr="00492CED" w:rsidRDefault="00492CED" w:rsidP="00AB0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8747E" w:rsidRPr="00492CED">
        <w:rPr>
          <w:sz w:val="28"/>
          <w:szCs w:val="28"/>
        </w:rPr>
        <w:t>Фамилия, имя, отчество претенд</w:t>
      </w:r>
      <w:r>
        <w:rPr>
          <w:sz w:val="28"/>
          <w:szCs w:val="28"/>
        </w:rPr>
        <w:t>ента/полное и сокращенное наиме</w:t>
      </w:r>
      <w:r w:rsidR="0018747E" w:rsidRPr="00492CED">
        <w:rPr>
          <w:sz w:val="28"/>
          <w:szCs w:val="28"/>
        </w:rPr>
        <w:t>нование юридического лица/ полное наименование органа государственной власти/ органа местного самоуправления</w:t>
      </w:r>
    </w:p>
    <w:p w:rsidR="00492CED" w:rsidRPr="00492CED" w:rsidRDefault="00492CED" w:rsidP="00492CED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492CED" w:rsidRPr="0018747E" w:rsidRDefault="00492CED" w:rsidP="0018747E">
      <w:pPr>
        <w:rPr>
          <w:sz w:val="28"/>
          <w:szCs w:val="28"/>
        </w:rPr>
      </w:pPr>
    </w:p>
    <w:p w:rsidR="0018747E" w:rsidRPr="0018747E" w:rsidRDefault="00492CED" w:rsidP="00D10D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8747E" w:rsidRPr="0018747E">
        <w:rPr>
          <w:sz w:val="28"/>
          <w:szCs w:val="28"/>
        </w:rPr>
        <w:t xml:space="preserve">Контактные данные (почтовый адрес, телефон, факс, </w:t>
      </w:r>
      <w:proofErr w:type="gramStart"/>
      <w:r w:rsidR="0018747E" w:rsidRPr="0018747E">
        <w:rPr>
          <w:sz w:val="28"/>
          <w:szCs w:val="28"/>
        </w:rPr>
        <w:t>е</w:t>
      </w:r>
      <w:proofErr w:type="gramEnd"/>
      <w:r w:rsidR="0018747E" w:rsidRPr="0018747E">
        <w:rPr>
          <w:sz w:val="28"/>
          <w:szCs w:val="28"/>
        </w:rPr>
        <w:t>-т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, интер</w:t>
      </w:r>
      <w:r w:rsidR="0018747E" w:rsidRPr="0018747E">
        <w:rPr>
          <w:sz w:val="28"/>
          <w:szCs w:val="28"/>
        </w:rPr>
        <w:t>нет-сайт)</w:t>
      </w:r>
    </w:p>
    <w:p w:rsidR="00492CED" w:rsidRPr="00492CED" w:rsidRDefault="00492CED" w:rsidP="00D10D78">
      <w:pPr>
        <w:jc w:val="both"/>
        <w:rPr>
          <w:sz w:val="28"/>
          <w:szCs w:val="28"/>
        </w:rPr>
      </w:pPr>
      <w:r w:rsidRPr="00492CED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492CED" w:rsidRPr="00492CED" w:rsidRDefault="00492CED" w:rsidP="0018747E">
      <w:pPr>
        <w:rPr>
          <w:sz w:val="28"/>
          <w:szCs w:val="28"/>
        </w:rPr>
      </w:pPr>
    </w:p>
    <w:p w:rsidR="00492CED" w:rsidRPr="00492CED" w:rsidRDefault="00492CED" w:rsidP="0018747E">
      <w:pPr>
        <w:rPr>
          <w:sz w:val="28"/>
          <w:szCs w:val="28"/>
        </w:rPr>
      </w:pPr>
    </w:p>
    <w:p w:rsidR="0018747E" w:rsidRPr="0018747E" w:rsidRDefault="00492CED" w:rsidP="0018747E">
      <w:pPr>
        <w:rPr>
          <w:sz w:val="28"/>
          <w:szCs w:val="28"/>
        </w:rPr>
      </w:pPr>
      <w:r>
        <w:rPr>
          <w:sz w:val="28"/>
          <w:szCs w:val="28"/>
        </w:rPr>
        <w:t xml:space="preserve">«__» __________ 20__г. </w:t>
      </w:r>
      <w:r>
        <w:rPr>
          <w:sz w:val="28"/>
          <w:szCs w:val="28"/>
        </w:rPr>
        <w:tab/>
        <w:t xml:space="preserve">                                        Подпись_____________</w:t>
      </w:r>
    </w:p>
    <w:p w:rsidR="0018747E" w:rsidRDefault="0018747E" w:rsidP="00492CED">
      <w:pPr>
        <w:ind w:left="7513"/>
        <w:rPr>
          <w:sz w:val="28"/>
          <w:szCs w:val="28"/>
        </w:rPr>
      </w:pPr>
      <w:r w:rsidRPr="0018747E">
        <w:rPr>
          <w:sz w:val="28"/>
          <w:szCs w:val="28"/>
        </w:rPr>
        <w:t>М.П.</w:t>
      </w:r>
    </w:p>
    <w:p w:rsidR="00AB0F7B" w:rsidRDefault="00AB0F7B" w:rsidP="00AB0F7B">
      <w:pPr>
        <w:rPr>
          <w:sz w:val="28"/>
          <w:szCs w:val="28"/>
        </w:rPr>
      </w:pPr>
    </w:p>
    <w:p w:rsidR="00AB0F7B" w:rsidRDefault="00AB0F7B" w:rsidP="00AB0F7B">
      <w:pPr>
        <w:rPr>
          <w:sz w:val="28"/>
          <w:szCs w:val="28"/>
        </w:rPr>
      </w:pPr>
    </w:p>
    <w:p w:rsidR="00AB0F7B" w:rsidRDefault="00AB0F7B" w:rsidP="00AB0F7B">
      <w:pPr>
        <w:rPr>
          <w:sz w:val="28"/>
          <w:szCs w:val="28"/>
        </w:rPr>
      </w:pPr>
    </w:p>
    <w:p w:rsidR="00AB0F7B" w:rsidRDefault="00AB0F7B" w:rsidP="00AB0F7B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AB0F7B" w:rsidSect="000B5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877A18"/>
    <w:multiLevelType w:val="hybridMultilevel"/>
    <w:tmpl w:val="7AD01C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D7505B"/>
    <w:multiLevelType w:val="hybridMultilevel"/>
    <w:tmpl w:val="0C101550"/>
    <w:lvl w:ilvl="0" w:tplc="CF5A33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8C936B5"/>
    <w:multiLevelType w:val="hybridMultilevel"/>
    <w:tmpl w:val="12546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A46C4"/>
    <w:multiLevelType w:val="hybridMultilevel"/>
    <w:tmpl w:val="4A30714E"/>
    <w:lvl w:ilvl="0" w:tplc="9D926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32"/>
    <w:rsid w:val="000276FD"/>
    <w:rsid w:val="00035D5A"/>
    <w:rsid w:val="00050EF7"/>
    <w:rsid w:val="00070022"/>
    <w:rsid w:val="000968AE"/>
    <w:rsid w:val="000A7321"/>
    <w:rsid w:val="000B5936"/>
    <w:rsid w:val="000C3CE2"/>
    <w:rsid w:val="000E04E4"/>
    <w:rsid w:val="000E068E"/>
    <w:rsid w:val="00117288"/>
    <w:rsid w:val="00120F7F"/>
    <w:rsid w:val="00153CB4"/>
    <w:rsid w:val="0015674B"/>
    <w:rsid w:val="0016729D"/>
    <w:rsid w:val="0018026D"/>
    <w:rsid w:val="0018747E"/>
    <w:rsid w:val="0019550E"/>
    <w:rsid w:val="001961CF"/>
    <w:rsid w:val="001B6FB7"/>
    <w:rsid w:val="001D0F39"/>
    <w:rsid w:val="001D6B95"/>
    <w:rsid w:val="00206275"/>
    <w:rsid w:val="00267515"/>
    <w:rsid w:val="00267FF0"/>
    <w:rsid w:val="002A2456"/>
    <w:rsid w:val="002B348C"/>
    <w:rsid w:val="002B6C83"/>
    <w:rsid w:val="002B73CB"/>
    <w:rsid w:val="002D0F32"/>
    <w:rsid w:val="002D6C81"/>
    <w:rsid w:val="002F7940"/>
    <w:rsid w:val="00314816"/>
    <w:rsid w:val="00320091"/>
    <w:rsid w:val="003226FE"/>
    <w:rsid w:val="00323C4A"/>
    <w:rsid w:val="0032401E"/>
    <w:rsid w:val="003248D2"/>
    <w:rsid w:val="0032601E"/>
    <w:rsid w:val="00342142"/>
    <w:rsid w:val="00376619"/>
    <w:rsid w:val="00381193"/>
    <w:rsid w:val="0038185A"/>
    <w:rsid w:val="00397303"/>
    <w:rsid w:val="003F4463"/>
    <w:rsid w:val="0040696B"/>
    <w:rsid w:val="00431752"/>
    <w:rsid w:val="004453D1"/>
    <w:rsid w:val="00451F0D"/>
    <w:rsid w:val="00476CB9"/>
    <w:rsid w:val="00492CED"/>
    <w:rsid w:val="004C7A2A"/>
    <w:rsid w:val="004D0058"/>
    <w:rsid w:val="004E0EC9"/>
    <w:rsid w:val="004E3233"/>
    <w:rsid w:val="004E66F4"/>
    <w:rsid w:val="004F4E6A"/>
    <w:rsid w:val="00510707"/>
    <w:rsid w:val="00517808"/>
    <w:rsid w:val="00555B80"/>
    <w:rsid w:val="00563727"/>
    <w:rsid w:val="00571F80"/>
    <w:rsid w:val="00577D46"/>
    <w:rsid w:val="005831EB"/>
    <w:rsid w:val="005838B0"/>
    <w:rsid w:val="0059379F"/>
    <w:rsid w:val="00593B7F"/>
    <w:rsid w:val="005B3652"/>
    <w:rsid w:val="005D2744"/>
    <w:rsid w:val="005D2B46"/>
    <w:rsid w:val="00612644"/>
    <w:rsid w:val="00657B88"/>
    <w:rsid w:val="006608DC"/>
    <w:rsid w:val="00670E43"/>
    <w:rsid w:val="006807BF"/>
    <w:rsid w:val="006A2634"/>
    <w:rsid w:val="006B05F1"/>
    <w:rsid w:val="006C076C"/>
    <w:rsid w:val="006D6608"/>
    <w:rsid w:val="006E54D3"/>
    <w:rsid w:val="006F25FD"/>
    <w:rsid w:val="006F52ED"/>
    <w:rsid w:val="007012F3"/>
    <w:rsid w:val="00705CDA"/>
    <w:rsid w:val="007113C2"/>
    <w:rsid w:val="00734AE2"/>
    <w:rsid w:val="007370E2"/>
    <w:rsid w:val="00737B7E"/>
    <w:rsid w:val="00780F9C"/>
    <w:rsid w:val="00793F7C"/>
    <w:rsid w:val="007A4C6B"/>
    <w:rsid w:val="007A59F5"/>
    <w:rsid w:val="007C2225"/>
    <w:rsid w:val="007C2AB3"/>
    <w:rsid w:val="007C2D66"/>
    <w:rsid w:val="007F067D"/>
    <w:rsid w:val="00826D96"/>
    <w:rsid w:val="00833197"/>
    <w:rsid w:val="00840695"/>
    <w:rsid w:val="0084417A"/>
    <w:rsid w:val="00853F8F"/>
    <w:rsid w:val="0087237B"/>
    <w:rsid w:val="00875EAE"/>
    <w:rsid w:val="008815B4"/>
    <w:rsid w:val="00884F50"/>
    <w:rsid w:val="008B0256"/>
    <w:rsid w:val="008C76CA"/>
    <w:rsid w:val="00904BD1"/>
    <w:rsid w:val="00905118"/>
    <w:rsid w:val="00912A83"/>
    <w:rsid w:val="009131AF"/>
    <w:rsid w:val="0093678D"/>
    <w:rsid w:val="00947B27"/>
    <w:rsid w:val="00952AC8"/>
    <w:rsid w:val="00974EC4"/>
    <w:rsid w:val="00977C3D"/>
    <w:rsid w:val="009A101F"/>
    <w:rsid w:val="009A6044"/>
    <w:rsid w:val="009B43C1"/>
    <w:rsid w:val="009B7EA3"/>
    <w:rsid w:val="009C4DD3"/>
    <w:rsid w:val="009D69F5"/>
    <w:rsid w:val="009E44BC"/>
    <w:rsid w:val="009E71EE"/>
    <w:rsid w:val="00A01063"/>
    <w:rsid w:val="00A0532C"/>
    <w:rsid w:val="00A353B9"/>
    <w:rsid w:val="00A457AA"/>
    <w:rsid w:val="00A4729F"/>
    <w:rsid w:val="00A721D6"/>
    <w:rsid w:val="00A91528"/>
    <w:rsid w:val="00A97149"/>
    <w:rsid w:val="00AB0F7B"/>
    <w:rsid w:val="00B15DC9"/>
    <w:rsid w:val="00B22942"/>
    <w:rsid w:val="00B23B5A"/>
    <w:rsid w:val="00B25756"/>
    <w:rsid w:val="00B264C9"/>
    <w:rsid w:val="00B37E96"/>
    <w:rsid w:val="00B43677"/>
    <w:rsid w:val="00B46E9A"/>
    <w:rsid w:val="00B53014"/>
    <w:rsid w:val="00B743F9"/>
    <w:rsid w:val="00B7715F"/>
    <w:rsid w:val="00B8216B"/>
    <w:rsid w:val="00BB023B"/>
    <w:rsid w:val="00BE3580"/>
    <w:rsid w:val="00BE7F90"/>
    <w:rsid w:val="00BF1AA8"/>
    <w:rsid w:val="00C07C60"/>
    <w:rsid w:val="00C1376E"/>
    <w:rsid w:val="00C15344"/>
    <w:rsid w:val="00C37D7A"/>
    <w:rsid w:val="00C63F6F"/>
    <w:rsid w:val="00C70F30"/>
    <w:rsid w:val="00C76590"/>
    <w:rsid w:val="00C83A82"/>
    <w:rsid w:val="00C91225"/>
    <w:rsid w:val="00C91BC4"/>
    <w:rsid w:val="00CC207E"/>
    <w:rsid w:val="00CD3AE2"/>
    <w:rsid w:val="00CD4494"/>
    <w:rsid w:val="00CF45B3"/>
    <w:rsid w:val="00CF5A88"/>
    <w:rsid w:val="00CF77A4"/>
    <w:rsid w:val="00D046DD"/>
    <w:rsid w:val="00D10D78"/>
    <w:rsid w:val="00D14195"/>
    <w:rsid w:val="00D22298"/>
    <w:rsid w:val="00D222F5"/>
    <w:rsid w:val="00D56E3F"/>
    <w:rsid w:val="00D673EE"/>
    <w:rsid w:val="00D93FDD"/>
    <w:rsid w:val="00DB3100"/>
    <w:rsid w:val="00DC5BE5"/>
    <w:rsid w:val="00DF2CE7"/>
    <w:rsid w:val="00E0202A"/>
    <w:rsid w:val="00E278B2"/>
    <w:rsid w:val="00E45D26"/>
    <w:rsid w:val="00E727A1"/>
    <w:rsid w:val="00E77FEB"/>
    <w:rsid w:val="00E81472"/>
    <w:rsid w:val="00E96AB6"/>
    <w:rsid w:val="00EB362E"/>
    <w:rsid w:val="00EB3CEA"/>
    <w:rsid w:val="00EC217B"/>
    <w:rsid w:val="00EC2BE3"/>
    <w:rsid w:val="00EE1CEC"/>
    <w:rsid w:val="00EE7B9E"/>
    <w:rsid w:val="00EF55D1"/>
    <w:rsid w:val="00F03A5B"/>
    <w:rsid w:val="00F12E76"/>
    <w:rsid w:val="00F16BF4"/>
    <w:rsid w:val="00F26BC9"/>
    <w:rsid w:val="00F43C53"/>
    <w:rsid w:val="00F80589"/>
    <w:rsid w:val="00F865EF"/>
    <w:rsid w:val="00F961FB"/>
    <w:rsid w:val="00F97A9B"/>
    <w:rsid w:val="00FB0515"/>
    <w:rsid w:val="00FB3C1D"/>
    <w:rsid w:val="00FC0C64"/>
    <w:rsid w:val="00FD7090"/>
    <w:rsid w:val="00FD7CC7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0F32"/>
    <w:pPr>
      <w:suppressAutoHyphens/>
      <w:spacing w:before="108" w:after="108" w:line="100" w:lineRule="atLeast"/>
      <w:jc w:val="center"/>
      <w:outlineLvl w:val="0"/>
    </w:pPr>
    <w:rPr>
      <w:rFonts w:cs="Arial"/>
      <w:b/>
      <w:bCs/>
      <w:color w:val="000080"/>
      <w:kern w:val="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0F32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2D0F32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2D0F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D0F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D0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0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D0F32"/>
    <w:rPr>
      <w:rFonts w:ascii="Times New Roman" w:eastAsia="Times New Roman" w:hAnsi="Times New Roman" w:cs="Arial"/>
      <w:b/>
      <w:bCs/>
      <w:color w:val="000080"/>
      <w:kern w:val="2"/>
      <w:sz w:val="24"/>
      <w:szCs w:val="24"/>
    </w:rPr>
  </w:style>
  <w:style w:type="paragraph" w:styleId="a6">
    <w:name w:val="List Paragraph"/>
    <w:basedOn w:val="a"/>
    <w:uiPriority w:val="34"/>
    <w:qFormat/>
    <w:rsid w:val="002D0F32"/>
    <w:pPr>
      <w:suppressAutoHyphens/>
      <w:spacing w:line="100" w:lineRule="atLeast"/>
      <w:ind w:left="720"/>
      <w:contextualSpacing/>
    </w:pPr>
    <w:rPr>
      <w:kern w:val="2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C217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217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Название_пост"/>
    <w:basedOn w:val="a4"/>
    <w:next w:val="a"/>
    <w:rsid w:val="00875EAE"/>
    <w:rPr>
      <w:b/>
      <w:bCs/>
      <w:sz w:val="32"/>
      <w:szCs w:val="24"/>
    </w:rPr>
  </w:style>
  <w:style w:type="paragraph" w:customStyle="1" w:styleId="aa">
    <w:name w:val="Заголовок_пост"/>
    <w:basedOn w:val="a"/>
    <w:rsid w:val="0084417A"/>
    <w:pPr>
      <w:tabs>
        <w:tab w:val="left" w:pos="10440"/>
      </w:tabs>
      <w:ind w:left="720" w:right="4627"/>
    </w:pPr>
    <w:rPr>
      <w:sz w:val="26"/>
    </w:rPr>
  </w:style>
  <w:style w:type="character" w:styleId="ab">
    <w:name w:val="Emphasis"/>
    <w:basedOn w:val="a0"/>
    <w:uiPriority w:val="20"/>
    <w:qFormat/>
    <w:rsid w:val="002A2456"/>
    <w:rPr>
      <w:i/>
      <w:iCs/>
    </w:rPr>
  </w:style>
  <w:style w:type="table" w:styleId="ac">
    <w:name w:val="Table Grid"/>
    <w:basedOn w:val="a1"/>
    <w:uiPriority w:val="59"/>
    <w:rsid w:val="00381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F2C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5637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Body Text"/>
    <w:basedOn w:val="a"/>
    <w:link w:val="ae"/>
    <w:semiHidden/>
    <w:rsid w:val="006F25FD"/>
    <w:pPr>
      <w:spacing w:before="120"/>
      <w:ind w:firstLine="567"/>
      <w:jc w:val="both"/>
    </w:pPr>
    <w:rPr>
      <w:szCs w:val="20"/>
    </w:rPr>
  </w:style>
  <w:style w:type="character" w:customStyle="1" w:styleId="ae">
    <w:name w:val="Основной текст Знак"/>
    <w:basedOn w:val="a0"/>
    <w:link w:val="ad"/>
    <w:semiHidden/>
    <w:rsid w:val="006F25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_"/>
    <w:basedOn w:val="a0"/>
    <w:link w:val="3"/>
    <w:rsid w:val="000B59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"/>
    <w:rsid w:val="000B5936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0F32"/>
    <w:pPr>
      <w:suppressAutoHyphens/>
      <w:spacing w:before="108" w:after="108" w:line="100" w:lineRule="atLeast"/>
      <w:jc w:val="center"/>
      <w:outlineLvl w:val="0"/>
    </w:pPr>
    <w:rPr>
      <w:rFonts w:cs="Arial"/>
      <w:b/>
      <w:bCs/>
      <w:color w:val="000080"/>
      <w:kern w:val="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0F32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2D0F32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2D0F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D0F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D0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0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D0F32"/>
    <w:rPr>
      <w:rFonts w:ascii="Times New Roman" w:eastAsia="Times New Roman" w:hAnsi="Times New Roman" w:cs="Arial"/>
      <w:b/>
      <w:bCs/>
      <w:color w:val="000080"/>
      <w:kern w:val="2"/>
      <w:sz w:val="24"/>
      <w:szCs w:val="24"/>
    </w:rPr>
  </w:style>
  <w:style w:type="paragraph" w:styleId="a6">
    <w:name w:val="List Paragraph"/>
    <w:basedOn w:val="a"/>
    <w:uiPriority w:val="34"/>
    <w:qFormat/>
    <w:rsid w:val="002D0F32"/>
    <w:pPr>
      <w:suppressAutoHyphens/>
      <w:spacing w:line="100" w:lineRule="atLeast"/>
      <w:ind w:left="720"/>
      <w:contextualSpacing/>
    </w:pPr>
    <w:rPr>
      <w:kern w:val="2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C217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217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Название_пост"/>
    <w:basedOn w:val="a4"/>
    <w:next w:val="a"/>
    <w:rsid w:val="00875EAE"/>
    <w:rPr>
      <w:b/>
      <w:bCs/>
      <w:sz w:val="32"/>
      <w:szCs w:val="24"/>
    </w:rPr>
  </w:style>
  <w:style w:type="paragraph" w:customStyle="1" w:styleId="aa">
    <w:name w:val="Заголовок_пост"/>
    <w:basedOn w:val="a"/>
    <w:rsid w:val="0084417A"/>
    <w:pPr>
      <w:tabs>
        <w:tab w:val="left" w:pos="10440"/>
      </w:tabs>
      <w:ind w:left="720" w:right="4627"/>
    </w:pPr>
    <w:rPr>
      <w:sz w:val="26"/>
    </w:rPr>
  </w:style>
  <w:style w:type="character" w:styleId="ab">
    <w:name w:val="Emphasis"/>
    <w:basedOn w:val="a0"/>
    <w:uiPriority w:val="20"/>
    <w:qFormat/>
    <w:rsid w:val="002A2456"/>
    <w:rPr>
      <w:i/>
      <w:iCs/>
    </w:rPr>
  </w:style>
  <w:style w:type="table" w:styleId="ac">
    <w:name w:val="Table Grid"/>
    <w:basedOn w:val="a1"/>
    <w:uiPriority w:val="59"/>
    <w:rsid w:val="00381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F2C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5637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Body Text"/>
    <w:basedOn w:val="a"/>
    <w:link w:val="ae"/>
    <w:semiHidden/>
    <w:rsid w:val="006F25FD"/>
    <w:pPr>
      <w:spacing w:before="120"/>
      <w:ind w:firstLine="567"/>
      <w:jc w:val="both"/>
    </w:pPr>
    <w:rPr>
      <w:szCs w:val="20"/>
    </w:rPr>
  </w:style>
  <w:style w:type="character" w:customStyle="1" w:styleId="ae">
    <w:name w:val="Основной текст Знак"/>
    <w:basedOn w:val="a0"/>
    <w:link w:val="ad"/>
    <w:semiHidden/>
    <w:rsid w:val="006F25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_"/>
    <w:basedOn w:val="a0"/>
    <w:link w:val="3"/>
    <w:rsid w:val="000B59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"/>
    <w:rsid w:val="000B5936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C4527-12E3-4C3B-96F8-01D92F91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Анна Реснянская</cp:lastModifiedBy>
  <cp:revision>4</cp:revision>
  <cp:lastPrinted>2015-07-09T13:06:00Z</cp:lastPrinted>
  <dcterms:created xsi:type="dcterms:W3CDTF">2015-07-09T13:17:00Z</dcterms:created>
  <dcterms:modified xsi:type="dcterms:W3CDTF">2015-07-10T08:19:00Z</dcterms:modified>
</cp:coreProperties>
</file>