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7B" w:rsidRDefault="00A6387B" w:rsidP="004621E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-135890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7B" w:rsidRDefault="00A6387B" w:rsidP="004621E5">
      <w:pPr>
        <w:jc w:val="both"/>
      </w:pPr>
    </w:p>
    <w:p w:rsidR="00D32EE2" w:rsidRPr="00D32EE2" w:rsidRDefault="00D32EE2" w:rsidP="00D32EE2">
      <w:pPr>
        <w:spacing w:after="0" w:line="240" w:lineRule="auto"/>
        <w:jc w:val="both"/>
        <w:rPr>
          <w:sz w:val="24"/>
        </w:rPr>
      </w:pPr>
    </w:p>
    <w:p w:rsidR="00A6387B" w:rsidRDefault="00A6387B" w:rsidP="00D32EE2">
      <w:pPr>
        <w:pStyle w:val="a3"/>
        <w:spacing w:line="276" w:lineRule="auto"/>
      </w:pPr>
      <w:r>
        <w:t>АДМИНИСТРАЦИЯ МУНИЦИПАЛЬНОГО ОБРАЗОВАНИЯ</w:t>
      </w:r>
    </w:p>
    <w:p w:rsidR="00A6387B" w:rsidRDefault="00A6387B" w:rsidP="00D32EE2">
      <w:pPr>
        <w:pStyle w:val="a3"/>
        <w:spacing w:line="276" w:lineRule="auto"/>
      </w:pPr>
      <w:r>
        <w:t>«АХТУБИНСКИЙ РАЙОН»</w:t>
      </w:r>
    </w:p>
    <w:p w:rsidR="00A6387B" w:rsidRPr="00D32EE2" w:rsidRDefault="00A6387B" w:rsidP="00D32EE2">
      <w:pPr>
        <w:pStyle w:val="a3"/>
        <w:spacing w:line="276" w:lineRule="auto"/>
        <w:rPr>
          <w:b/>
          <w:sz w:val="22"/>
          <w:szCs w:val="24"/>
        </w:rPr>
      </w:pPr>
    </w:p>
    <w:p w:rsidR="00A6387B" w:rsidRPr="00D32EE2" w:rsidRDefault="00A6387B" w:rsidP="00D32EE2">
      <w:pPr>
        <w:pStyle w:val="a3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6387B" w:rsidRDefault="00A6387B" w:rsidP="004621E5">
      <w:pPr>
        <w:pStyle w:val="a3"/>
        <w:spacing w:line="276" w:lineRule="auto"/>
        <w:jc w:val="both"/>
      </w:pPr>
    </w:p>
    <w:p w:rsidR="00A6387B" w:rsidRDefault="00421E95" w:rsidP="004621E5">
      <w:pPr>
        <w:jc w:val="both"/>
      </w:pPr>
      <w:r>
        <w:rPr>
          <w:u w:val="single"/>
        </w:rPr>
        <w:t>17.07.2017</w:t>
      </w:r>
      <w:r w:rsidR="00D32EE2">
        <w:t xml:space="preserve">      </w:t>
      </w:r>
      <w:r w:rsidR="00D32EE2">
        <w:tab/>
      </w:r>
      <w:r w:rsidR="00D32EE2">
        <w:tab/>
      </w:r>
      <w:r w:rsidR="00D32EE2">
        <w:tab/>
      </w:r>
      <w:r w:rsidR="00D32EE2">
        <w:tab/>
      </w:r>
      <w:r w:rsidR="00D32EE2">
        <w:tab/>
        <w:t xml:space="preserve">           </w:t>
      </w:r>
      <w:r>
        <w:t xml:space="preserve">                          </w:t>
      </w:r>
      <w:r w:rsidR="00D32EE2">
        <w:t xml:space="preserve"> </w:t>
      </w:r>
      <w:r w:rsidR="00A6387B">
        <w:t xml:space="preserve">№ </w:t>
      </w:r>
      <w:r>
        <w:rPr>
          <w:u w:val="single"/>
        </w:rPr>
        <w:t>456</w:t>
      </w:r>
    </w:p>
    <w:p w:rsidR="00A6387B" w:rsidRDefault="00A6387B" w:rsidP="00FA42A7">
      <w:pPr>
        <w:spacing w:after="0" w:line="240" w:lineRule="auto"/>
        <w:jc w:val="both"/>
      </w:pPr>
    </w:p>
    <w:p w:rsidR="009D0AC3" w:rsidRPr="009D0AC3" w:rsidRDefault="009D0AC3" w:rsidP="00FA42A7">
      <w:pPr>
        <w:spacing w:after="0" w:line="240" w:lineRule="auto"/>
        <w:jc w:val="both"/>
        <w:rPr>
          <w:sz w:val="14"/>
        </w:rPr>
      </w:pPr>
    </w:p>
    <w:p w:rsidR="00FC20B5" w:rsidRDefault="007A2875" w:rsidP="00FA42A7">
      <w:pPr>
        <w:spacing w:after="0" w:line="240" w:lineRule="auto"/>
        <w:jc w:val="both"/>
      </w:pPr>
      <w:r>
        <w:t>О внесении изменени</w:t>
      </w:r>
      <w:r w:rsidR="00A6387B">
        <w:t>я</w:t>
      </w:r>
      <w:r w:rsidR="00FC20B5">
        <w:t xml:space="preserve"> в состав </w:t>
      </w:r>
      <w:r w:rsidR="00505CCD">
        <w:t xml:space="preserve">межведомственной </w:t>
      </w:r>
      <w:r w:rsidR="00C2179D">
        <w:t xml:space="preserve">комиссии по обследованию мест массового пребывания людей и обеспечению антитеррористической защищенности на территории муниципального образования </w:t>
      </w:r>
      <w:r w:rsidR="00FC20B5">
        <w:t xml:space="preserve">«Ахтубинский район», утвержденной </w:t>
      </w:r>
      <w:r w:rsidR="00C2179D">
        <w:t xml:space="preserve">постановлением </w:t>
      </w:r>
      <w:r w:rsidR="00FC20B5">
        <w:t>администра</w:t>
      </w:r>
      <w:r w:rsidR="00C2179D">
        <w:t>ц</w:t>
      </w:r>
      <w:r w:rsidR="00B73D47">
        <w:t xml:space="preserve">ии МО «Ахтубинский район» от </w:t>
      </w:r>
      <w:r w:rsidR="00B73D47" w:rsidRPr="00B73D47">
        <w:rPr>
          <w:rFonts w:eastAsia="Times New Roman"/>
          <w:color w:val="auto"/>
          <w:lang w:eastAsia="ru-RU"/>
        </w:rPr>
        <w:t>06.10.2016</w:t>
      </w:r>
      <w:r w:rsidR="00B73D47">
        <w:t xml:space="preserve"> № 435</w:t>
      </w:r>
    </w:p>
    <w:p w:rsidR="00D32EE2" w:rsidRDefault="00D32EE2" w:rsidP="00FA42A7">
      <w:pPr>
        <w:spacing w:after="0" w:line="240" w:lineRule="auto"/>
        <w:jc w:val="both"/>
      </w:pPr>
    </w:p>
    <w:p w:rsidR="00D32EE2" w:rsidRPr="009D0AC3" w:rsidRDefault="00D32EE2" w:rsidP="00FA42A7">
      <w:pPr>
        <w:spacing w:after="0" w:line="240" w:lineRule="auto"/>
        <w:jc w:val="both"/>
        <w:rPr>
          <w:sz w:val="32"/>
        </w:rPr>
      </w:pPr>
    </w:p>
    <w:p w:rsidR="00B41613" w:rsidRPr="00142F64" w:rsidRDefault="001732D2" w:rsidP="00D32EE2">
      <w:pPr>
        <w:pStyle w:val="1"/>
        <w:tabs>
          <w:tab w:val="left" w:pos="709"/>
        </w:tabs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C20B5" w:rsidRPr="001732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B73D47" w:rsidRPr="001732D2">
        <w:rPr>
          <w:rFonts w:ascii="Times New Roman" w:hAnsi="Times New Roman" w:cs="Times New Roman"/>
          <w:b w:val="0"/>
          <w:color w:val="auto"/>
          <w:sz w:val="28"/>
          <w:szCs w:val="28"/>
        </w:rPr>
        <w:t>выходом Постановления Пра</w:t>
      </w:r>
      <w:r w:rsidR="009D0AC3">
        <w:rPr>
          <w:rFonts w:ascii="Times New Roman" w:hAnsi="Times New Roman" w:cs="Times New Roman"/>
          <w:b w:val="0"/>
          <w:color w:val="auto"/>
          <w:sz w:val="28"/>
          <w:szCs w:val="28"/>
        </w:rPr>
        <w:t>вительства Российской Федерации</w:t>
      </w:r>
      <w:r w:rsidRPr="001732D2">
        <w:rPr>
          <w:color w:val="auto"/>
        </w:rPr>
        <w:t xml:space="preserve"> </w:t>
      </w:r>
      <w:hyperlink r:id="rId6" w:history="1">
        <w:r w:rsidRPr="001732D2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«Об утверждении требований к антитеррористической защищенности объектов (территорий)</w:t>
        </w:r>
        <w:r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в сфере культуры </w:t>
        </w:r>
        <w:r w:rsidRPr="001732D2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и форм</w:t>
        </w:r>
        <w:r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ы</w:t>
        </w:r>
        <w:r w:rsidR="00142F64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паспорта безопасности этих </w:t>
        </w:r>
        <w:r w:rsidRPr="001732D2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объектов (территорий)»</w:t>
        </w:r>
      </w:hyperlink>
      <w:r w:rsidR="00142F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1613" w:rsidRPr="00142F6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32E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B41613" w:rsidRPr="00142F64">
        <w:rPr>
          <w:rFonts w:ascii="Times New Roman" w:hAnsi="Times New Roman" w:cs="Times New Roman"/>
          <w:b w:val="0"/>
          <w:sz w:val="28"/>
          <w:szCs w:val="28"/>
        </w:rPr>
        <w:t>МО «Ахтубинский район»</w:t>
      </w:r>
    </w:p>
    <w:p w:rsidR="00D32EE2" w:rsidRDefault="00D32EE2" w:rsidP="00FA42A7">
      <w:pPr>
        <w:spacing w:after="0" w:line="240" w:lineRule="auto"/>
        <w:jc w:val="both"/>
      </w:pPr>
    </w:p>
    <w:p w:rsidR="00B41613" w:rsidRDefault="00B41613" w:rsidP="00D32EE2">
      <w:pPr>
        <w:spacing w:after="0" w:line="240" w:lineRule="auto"/>
        <w:ind w:firstLine="708"/>
        <w:jc w:val="both"/>
      </w:pPr>
      <w:r>
        <w:t>ПОСТАНОВЛЯЕТ:</w:t>
      </w:r>
    </w:p>
    <w:p w:rsidR="00D32EE2" w:rsidRDefault="00D32EE2" w:rsidP="00FA42A7">
      <w:pPr>
        <w:spacing w:after="0" w:line="240" w:lineRule="auto"/>
        <w:jc w:val="both"/>
      </w:pPr>
    </w:p>
    <w:p w:rsidR="00FC20B5" w:rsidRDefault="00B41613" w:rsidP="00FA42A7">
      <w:pPr>
        <w:spacing w:after="0" w:line="240" w:lineRule="auto"/>
        <w:jc w:val="both"/>
      </w:pPr>
      <w:r>
        <w:tab/>
        <w:t xml:space="preserve">1. </w:t>
      </w:r>
      <w:r w:rsidR="00FC20B5">
        <w:t>Внести следующ</w:t>
      </w:r>
      <w:r w:rsidR="00A6387B">
        <w:t>е</w:t>
      </w:r>
      <w:r w:rsidR="00FC20B5">
        <w:t>е изменен</w:t>
      </w:r>
      <w:r w:rsidR="00A6387B">
        <w:t>ие</w:t>
      </w:r>
      <w:r w:rsidR="00FC20B5">
        <w:t xml:space="preserve"> </w:t>
      </w:r>
      <w:r w:rsidR="00505CCD">
        <w:t>в состав межведомственной</w:t>
      </w:r>
      <w:r w:rsidR="009C2004" w:rsidRPr="009C2004">
        <w:t xml:space="preserve"> </w:t>
      </w:r>
      <w:r w:rsidR="009C2004">
        <w:t>комиссии по обследованию мест массового пребывания людей и обеспечению антитеррористической защищенности на территории муниципального образования «Ахтубинский район», утвержденной постановлением администрации МО «Ахтубинский район» от</w:t>
      </w:r>
      <w:r w:rsidR="00142F64">
        <w:t xml:space="preserve"> </w:t>
      </w:r>
      <w:r w:rsidR="00142F64" w:rsidRPr="00B73D47">
        <w:rPr>
          <w:rFonts w:eastAsia="Times New Roman"/>
          <w:color w:val="auto"/>
          <w:lang w:eastAsia="ru-RU"/>
        </w:rPr>
        <w:t>06.10.2016</w:t>
      </w:r>
      <w:r w:rsidR="00142F64">
        <w:t xml:space="preserve"> № 435</w:t>
      </w:r>
      <w:r w:rsidR="00A6387B">
        <w:t>,</w:t>
      </w:r>
      <w:r w:rsidR="00251895">
        <w:t xml:space="preserve"> изложив его в новой редакции</w:t>
      </w:r>
      <w:r w:rsidR="00D32EE2">
        <w:t>,</w:t>
      </w:r>
      <w:r w:rsidR="00251895">
        <w:t xml:space="preserve"> согласно приложению</w:t>
      </w:r>
      <w:r w:rsidR="009C2004">
        <w:t xml:space="preserve"> к настоящему </w:t>
      </w:r>
      <w:r w:rsidR="00A845B8">
        <w:t>постановлению</w:t>
      </w:r>
      <w:r w:rsidR="007A2875">
        <w:t>.</w:t>
      </w:r>
    </w:p>
    <w:p w:rsidR="00B41613" w:rsidRPr="008E6CEC" w:rsidRDefault="00B41613" w:rsidP="00FA42A7">
      <w:pPr>
        <w:spacing w:after="0" w:line="240" w:lineRule="auto"/>
        <w:jc w:val="both"/>
      </w:pPr>
      <w:r>
        <w:tab/>
        <w:t xml:space="preserve">2. </w:t>
      </w:r>
      <w:r w:rsidRPr="008E6CEC"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41613" w:rsidRPr="008E6CEC" w:rsidRDefault="00B41613" w:rsidP="00FA42A7">
      <w:pPr>
        <w:spacing w:after="0" w:line="240" w:lineRule="auto"/>
        <w:jc w:val="both"/>
      </w:pPr>
      <w:r>
        <w:tab/>
        <w:t xml:space="preserve">3. </w:t>
      </w:r>
      <w:r w:rsidRPr="008E6CEC">
        <w:t xml:space="preserve">Отделу контроля и обработки информации администрации </w:t>
      </w:r>
      <w:r w:rsidR="009D0AC3">
        <w:t xml:space="preserve">                </w:t>
      </w:r>
      <w:r w:rsidRPr="008E6CEC">
        <w:t>МО «Ахтубинский район» (Свиридова Л.В.) представить информацию в газету «</w:t>
      </w:r>
      <w:proofErr w:type="spellStart"/>
      <w:proofErr w:type="gramStart"/>
      <w:r w:rsidRPr="008E6CEC">
        <w:t>Ахтубинская</w:t>
      </w:r>
      <w:proofErr w:type="spellEnd"/>
      <w:proofErr w:type="gramEnd"/>
      <w:r w:rsidRPr="008E6CEC">
        <w:t xml:space="preserve"> правда» о размещении настоящего постановления в сети Интернет на официальном сайте администрации МО «Ахтубинский </w:t>
      </w:r>
      <w:r w:rsidRPr="008E6CEC">
        <w:lastRenderedPageBreak/>
        <w:t>район» в разделе «Документы» подразделе «Документы Администрации» подразделе «Официальные документы».</w:t>
      </w:r>
    </w:p>
    <w:p w:rsidR="00B41613" w:rsidRDefault="00B41613" w:rsidP="00FA42A7">
      <w:pPr>
        <w:spacing w:after="0" w:line="240" w:lineRule="auto"/>
        <w:jc w:val="both"/>
      </w:pPr>
    </w:p>
    <w:p w:rsidR="007A2875" w:rsidRDefault="007A2875" w:rsidP="00FA42A7">
      <w:pPr>
        <w:spacing w:after="0" w:line="240" w:lineRule="auto"/>
        <w:jc w:val="both"/>
      </w:pPr>
      <w:r>
        <w:t xml:space="preserve">  </w:t>
      </w:r>
    </w:p>
    <w:p w:rsidR="007A2875" w:rsidRDefault="007A2875" w:rsidP="00FA42A7">
      <w:pPr>
        <w:spacing w:after="0" w:line="240" w:lineRule="auto"/>
        <w:jc w:val="both"/>
      </w:pPr>
    </w:p>
    <w:p w:rsidR="00FC20B5" w:rsidRDefault="00FC20B5" w:rsidP="00FA42A7">
      <w:pPr>
        <w:spacing w:after="0" w:line="240" w:lineRule="auto"/>
        <w:jc w:val="both"/>
      </w:pPr>
      <w:r>
        <w:t xml:space="preserve">Глава муниципального образования                                     </w:t>
      </w:r>
      <w:r w:rsidR="007A2875">
        <w:t xml:space="preserve"> </w:t>
      </w:r>
      <w:r>
        <w:t xml:space="preserve">        </w:t>
      </w:r>
      <w:r w:rsidR="00B41613">
        <w:t xml:space="preserve"> </w:t>
      </w:r>
      <w:r>
        <w:t xml:space="preserve"> В.А. Ведищев </w:t>
      </w:r>
    </w:p>
    <w:p w:rsidR="00251895" w:rsidRDefault="00251895" w:rsidP="00FA42A7">
      <w:pPr>
        <w:spacing w:after="0" w:line="240" w:lineRule="auto"/>
        <w:jc w:val="both"/>
      </w:pPr>
    </w:p>
    <w:p w:rsidR="00251895" w:rsidRDefault="00251895" w:rsidP="00FA42A7">
      <w:pPr>
        <w:spacing w:after="0" w:line="240" w:lineRule="auto"/>
        <w:jc w:val="both"/>
      </w:pPr>
    </w:p>
    <w:p w:rsidR="00251895" w:rsidRDefault="00251895" w:rsidP="00FA42A7">
      <w:pPr>
        <w:spacing w:after="0" w:line="240" w:lineRule="auto"/>
        <w:jc w:val="both"/>
      </w:pPr>
    </w:p>
    <w:p w:rsidR="007A2875" w:rsidRDefault="00251895" w:rsidP="00FA42A7">
      <w:pPr>
        <w:spacing w:after="0" w:line="240" w:lineRule="auto"/>
        <w:jc w:val="both"/>
      </w:pPr>
      <w:r>
        <w:t xml:space="preserve">                                                                                                    </w:t>
      </w:r>
    </w:p>
    <w:p w:rsidR="007A2875" w:rsidRDefault="007A2875" w:rsidP="00FA42A7">
      <w:pPr>
        <w:spacing w:after="0" w:line="240" w:lineRule="auto"/>
        <w:jc w:val="both"/>
      </w:pPr>
    </w:p>
    <w:p w:rsidR="007A2875" w:rsidRDefault="007A2875" w:rsidP="00FA42A7">
      <w:pPr>
        <w:spacing w:after="0" w:line="240" w:lineRule="auto"/>
        <w:jc w:val="both"/>
      </w:pPr>
    </w:p>
    <w:p w:rsidR="007A2875" w:rsidRDefault="007A2875" w:rsidP="00FA42A7">
      <w:pPr>
        <w:spacing w:after="0" w:line="240" w:lineRule="auto"/>
        <w:jc w:val="both"/>
      </w:pPr>
    </w:p>
    <w:p w:rsidR="007A2875" w:rsidRDefault="007A2875" w:rsidP="00FA42A7">
      <w:pPr>
        <w:spacing w:after="0" w:line="240" w:lineRule="auto"/>
        <w:jc w:val="both"/>
      </w:pPr>
    </w:p>
    <w:p w:rsidR="007A2875" w:rsidRDefault="007A2875" w:rsidP="00FA42A7">
      <w:pPr>
        <w:spacing w:after="0" w:line="240" w:lineRule="auto"/>
        <w:jc w:val="both"/>
      </w:pPr>
    </w:p>
    <w:p w:rsidR="007A2875" w:rsidRDefault="007A2875" w:rsidP="00FA42A7">
      <w:pPr>
        <w:spacing w:after="0" w:line="240" w:lineRule="auto"/>
        <w:jc w:val="both"/>
      </w:pPr>
    </w:p>
    <w:p w:rsidR="007A2875" w:rsidRDefault="007A2875" w:rsidP="00FA42A7">
      <w:pPr>
        <w:spacing w:after="0" w:line="240" w:lineRule="auto"/>
        <w:jc w:val="both"/>
      </w:pPr>
    </w:p>
    <w:p w:rsidR="007A2875" w:rsidRDefault="007A2875" w:rsidP="00FA42A7">
      <w:pPr>
        <w:spacing w:after="0" w:line="240" w:lineRule="auto"/>
        <w:jc w:val="both"/>
      </w:pPr>
    </w:p>
    <w:p w:rsidR="007A2875" w:rsidRDefault="007A2875" w:rsidP="00FA42A7">
      <w:pPr>
        <w:spacing w:after="0" w:line="240" w:lineRule="auto"/>
        <w:jc w:val="both"/>
      </w:pPr>
      <w:r>
        <w:t xml:space="preserve">                                                                                                </w:t>
      </w:r>
    </w:p>
    <w:p w:rsidR="00A6387B" w:rsidRDefault="00A6387B" w:rsidP="00FA42A7">
      <w:pPr>
        <w:spacing w:after="0" w:line="240" w:lineRule="auto"/>
        <w:jc w:val="both"/>
      </w:pPr>
    </w:p>
    <w:p w:rsidR="004621E5" w:rsidRDefault="007A2875" w:rsidP="00FA42A7">
      <w:pPr>
        <w:spacing w:after="0" w:line="240" w:lineRule="auto"/>
        <w:jc w:val="both"/>
      </w:pPr>
      <w:r>
        <w:t xml:space="preserve">                                                                                                 </w:t>
      </w: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FA42A7" w:rsidRDefault="00FA42A7" w:rsidP="00FA42A7">
      <w:pPr>
        <w:spacing w:after="0" w:line="240" w:lineRule="auto"/>
        <w:jc w:val="both"/>
      </w:pPr>
    </w:p>
    <w:p w:rsidR="00FA42A7" w:rsidRDefault="00FA42A7" w:rsidP="00FA42A7">
      <w:pPr>
        <w:spacing w:after="0" w:line="240" w:lineRule="auto"/>
        <w:jc w:val="both"/>
      </w:pPr>
    </w:p>
    <w:p w:rsidR="00FA42A7" w:rsidRDefault="00FA42A7" w:rsidP="00FA42A7">
      <w:pPr>
        <w:spacing w:after="0" w:line="240" w:lineRule="auto"/>
        <w:jc w:val="both"/>
      </w:pPr>
    </w:p>
    <w:p w:rsidR="00FA42A7" w:rsidRDefault="00FA42A7" w:rsidP="00FA42A7">
      <w:pPr>
        <w:spacing w:after="0" w:line="240" w:lineRule="auto"/>
        <w:jc w:val="both"/>
      </w:pPr>
    </w:p>
    <w:p w:rsidR="00FA42A7" w:rsidRDefault="00FA42A7" w:rsidP="00FA42A7">
      <w:pPr>
        <w:spacing w:after="0" w:line="240" w:lineRule="auto"/>
        <w:jc w:val="both"/>
      </w:pPr>
    </w:p>
    <w:p w:rsidR="009D0AC3" w:rsidRDefault="009D0AC3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p w:rsidR="00983BEF" w:rsidRDefault="00983BEF" w:rsidP="00FA42A7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</w:t>
      </w:r>
      <w:r w:rsidR="00FA42A7">
        <w:t xml:space="preserve">                      Приложение</w:t>
      </w:r>
    </w:p>
    <w:p w:rsidR="00983BEF" w:rsidRDefault="00983BEF" w:rsidP="00FA42A7">
      <w:pPr>
        <w:spacing w:after="0" w:line="240" w:lineRule="auto"/>
        <w:jc w:val="right"/>
      </w:pPr>
      <w:r>
        <w:t xml:space="preserve">                                                                      к постановлению</w:t>
      </w:r>
      <w:r w:rsidRPr="00A6387B">
        <w:t xml:space="preserve"> </w:t>
      </w:r>
      <w:r>
        <w:t>администрации</w:t>
      </w:r>
    </w:p>
    <w:p w:rsidR="00983BEF" w:rsidRDefault="00983BEF" w:rsidP="00FA42A7">
      <w:pPr>
        <w:spacing w:after="0" w:line="240" w:lineRule="auto"/>
        <w:jc w:val="right"/>
      </w:pPr>
      <w:r>
        <w:t xml:space="preserve">                                                                                      МО «Ахтубинский район»</w:t>
      </w:r>
    </w:p>
    <w:p w:rsidR="00983BEF" w:rsidRDefault="00983BEF" w:rsidP="00FA42A7">
      <w:pPr>
        <w:spacing w:after="0" w:line="240" w:lineRule="auto"/>
        <w:jc w:val="right"/>
      </w:pPr>
      <w:r>
        <w:t xml:space="preserve">                                                                 от </w:t>
      </w:r>
      <w:r w:rsidR="00327CFB">
        <w:rPr>
          <w:u w:val="single"/>
        </w:rPr>
        <w:t>17.07.2017</w:t>
      </w:r>
      <w:r>
        <w:t xml:space="preserve"> № </w:t>
      </w:r>
      <w:r w:rsidR="00327CFB">
        <w:rPr>
          <w:u w:val="single"/>
        </w:rPr>
        <w:t>456</w:t>
      </w:r>
      <w:bookmarkStart w:id="0" w:name="_GoBack"/>
      <w:bookmarkEnd w:id="0"/>
    </w:p>
    <w:p w:rsidR="00983BEF" w:rsidRDefault="00983BEF" w:rsidP="00FA42A7">
      <w:pPr>
        <w:spacing w:after="0" w:line="240" w:lineRule="auto"/>
        <w:jc w:val="both"/>
      </w:pPr>
    </w:p>
    <w:p w:rsidR="00983BEF" w:rsidRDefault="00983BEF" w:rsidP="00FA42A7">
      <w:pPr>
        <w:spacing w:after="0" w:line="240" w:lineRule="auto"/>
        <w:jc w:val="both"/>
      </w:pPr>
    </w:p>
    <w:p w:rsidR="00983BEF" w:rsidRDefault="00983BEF" w:rsidP="00FA42A7">
      <w:pPr>
        <w:spacing w:after="0" w:line="240" w:lineRule="auto"/>
        <w:jc w:val="center"/>
      </w:pPr>
      <w:r>
        <w:t>СОСТАВ</w:t>
      </w:r>
    </w:p>
    <w:p w:rsidR="00983BEF" w:rsidRDefault="00983BEF" w:rsidP="009D0AC3">
      <w:pPr>
        <w:spacing w:after="0" w:line="240" w:lineRule="auto"/>
        <w:jc w:val="center"/>
      </w:pPr>
      <w:r>
        <w:t>межведомственной комиссии по обследованию мест массового пребывания людей и обеспечению антитеррористической защищенности на территории муниципального образования «Ахтубинский район»</w:t>
      </w:r>
    </w:p>
    <w:p w:rsidR="00983BEF" w:rsidRDefault="00983BEF" w:rsidP="00FA42A7">
      <w:pPr>
        <w:spacing w:after="0" w:line="240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83BEF" w:rsidTr="009D0AC3">
        <w:tc>
          <w:tcPr>
            <w:tcW w:w="4219" w:type="dxa"/>
          </w:tcPr>
          <w:p w:rsidR="00983BEF" w:rsidRDefault="00983BEF" w:rsidP="00FA42A7">
            <w:pPr>
              <w:jc w:val="both"/>
            </w:pPr>
            <w:r>
              <w:t>Председатель межведомственной комиссии:</w:t>
            </w:r>
          </w:p>
        </w:tc>
        <w:tc>
          <w:tcPr>
            <w:tcW w:w="5352" w:type="dxa"/>
          </w:tcPr>
          <w:p w:rsidR="00983BEF" w:rsidRDefault="00983BEF" w:rsidP="00FA42A7">
            <w:pPr>
              <w:jc w:val="both"/>
            </w:pPr>
          </w:p>
        </w:tc>
      </w:tr>
      <w:tr w:rsidR="00983BEF" w:rsidRPr="00604789" w:rsidTr="009D0AC3">
        <w:trPr>
          <w:trHeight w:val="9545"/>
        </w:trPr>
        <w:tc>
          <w:tcPr>
            <w:tcW w:w="4219" w:type="dxa"/>
          </w:tcPr>
          <w:p w:rsidR="00956077" w:rsidRDefault="00B14995" w:rsidP="00FA42A7">
            <w:pPr>
              <w:jc w:val="both"/>
            </w:pPr>
            <w:proofErr w:type="spellStart"/>
            <w:r>
              <w:t>Касимцева</w:t>
            </w:r>
            <w:proofErr w:type="spellEnd"/>
            <w:r>
              <w:t xml:space="preserve"> Анна Александровна</w:t>
            </w:r>
            <w:r w:rsidR="00983BEF">
              <w:t xml:space="preserve"> </w:t>
            </w:r>
          </w:p>
          <w:p w:rsidR="00956077" w:rsidRDefault="00956077" w:rsidP="00FA42A7">
            <w:pPr>
              <w:jc w:val="both"/>
            </w:pPr>
          </w:p>
          <w:p w:rsidR="00956077" w:rsidRDefault="00956077" w:rsidP="00FA42A7">
            <w:pPr>
              <w:jc w:val="both"/>
            </w:pPr>
          </w:p>
          <w:p w:rsidR="00956077" w:rsidRDefault="00956077" w:rsidP="00FA42A7">
            <w:pPr>
              <w:jc w:val="both"/>
            </w:pPr>
          </w:p>
          <w:p w:rsidR="00BB4C9B" w:rsidRDefault="00BB4C9B" w:rsidP="00FA42A7">
            <w:pPr>
              <w:jc w:val="both"/>
            </w:pPr>
            <w:r>
              <w:t>Заместитель председателя</w:t>
            </w:r>
            <w:r w:rsidR="00956077">
              <w:t xml:space="preserve"> межведомственной комиссии:</w:t>
            </w:r>
          </w:p>
          <w:p w:rsidR="00BB4C9B" w:rsidRDefault="00BB4C9B" w:rsidP="00FA42A7">
            <w:pPr>
              <w:tabs>
                <w:tab w:val="left" w:pos="4536"/>
                <w:tab w:val="left" w:pos="4820"/>
              </w:tabs>
            </w:pPr>
            <w:r>
              <w:t xml:space="preserve">Огарков Александр Александрович        </w:t>
            </w:r>
          </w:p>
          <w:p w:rsidR="00BB4C9B" w:rsidRDefault="00BB4C9B" w:rsidP="00FA42A7">
            <w:pPr>
              <w:tabs>
                <w:tab w:val="left" w:pos="4536"/>
                <w:tab w:val="left" w:pos="4820"/>
              </w:tabs>
            </w:pPr>
          </w:p>
          <w:p w:rsidR="00BB4C9B" w:rsidRDefault="00BB4C9B" w:rsidP="00FA42A7">
            <w:pPr>
              <w:jc w:val="both"/>
            </w:pPr>
            <w:r>
              <w:t>Секретарь межведомственной комиссии:</w:t>
            </w:r>
          </w:p>
          <w:p w:rsidR="00BB4C9B" w:rsidRDefault="00BB4C9B" w:rsidP="00FA42A7">
            <w:pPr>
              <w:jc w:val="both"/>
            </w:pPr>
            <w:r>
              <w:t>Панкова Оксана Валерьевна</w:t>
            </w:r>
          </w:p>
          <w:p w:rsidR="00BB4C9B" w:rsidRDefault="00BB4C9B" w:rsidP="00FA42A7">
            <w:pPr>
              <w:tabs>
                <w:tab w:val="left" w:pos="4536"/>
                <w:tab w:val="left" w:pos="4820"/>
              </w:tabs>
            </w:pPr>
            <w:r>
              <w:t xml:space="preserve">         </w:t>
            </w:r>
          </w:p>
          <w:p w:rsidR="00983BEF" w:rsidRDefault="00983BEF" w:rsidP="00FA42A7">
            <w:pPr>
              <w:jc w:val="both"/>
            </w:pPr>
            <w:r>
              <w:t xml:space="preserve"> </w:t>
            </w:r>
          </w:p>
          <w:p w:rsidR="00983BEF" w:rsidRDefault="00983BEF" w:rsidP="00FA42A7">
            <w:pPr>
              <w:jc w:val="both"/>
            </w:pPr>
          </w:p>
          <w:p w:rsidR="00E23DD3" w:rsidRDefault="00E23DD3" w:rsidP="00FA42A7">
            <w:pPr>
              <w:tabs>
                <w:tab w:val="left" w:pos="4536"/>
                <w:tab w:val="left" w:pos="4820"/>
              </w:tabs>
            </w:pPr>
            <w:r>
              <w:t>Члены межведомственной комиссии:</w:t>
            </w:r>
          </w:p>
          <w:p w:rsidR="00E91F09" w:rsidRDefault="00E91F09" w:rsidP="00FA42A7">
            <w:pPr>
              <w:tabs>
                <w:tab w:val="left" w:pos="4536"/>
                <w:tab w:val="left" w:pos="4820"/>
              </w:tabs>
            </w:pPr>
            <w:r>
              <w:t>Журавлев Вадим Сергеевич</w:t>
            </w:r>
          </w:p>
          <w:p w:rsidR="00EE1375" w:rsidRDefault="009D0AC3" w:rsidP="00FA42A7">
            <w:pPr>
              <w:tabs>
                <w:tab w:val="left" w:pos="4536"/>
                <w:tab w:val="left" w:pos="4820"/>
              </w:tabs>
            </w:pPr>
            <w:r>
              <w:t xml:space="preserve">                                                         </w:t>
            </w:r>
          </w:p>
          <w:p w:rsidR="00E91F09" w:rsidRDefault="00E91F09" w:rsidP="00FA42A7">
            <w:pPr>
              <w:tabs>
                <w:tab w:val="left" w:pos="4536"/>
                <w:tab w:val="left" w:pos="4820"/>
              </w:tabs>
            </w:pPr>
          </w:p>
          <w:p w:rsidR="00983BEF" w:rsidRDefault="003C3901" w:rsidP="00FA42A7">
            <w:pPr>
              <w:tabs>
                <w:tab w:val="left" w:pos="4536"/>
                <w:tab w:val="left" w:pos="4820"/>
              </w:tabs>
            </w:pPr>
            <w:proofErr w:type="spellStart"/>
            <w:r>
              <w:t>Смушко</w:t>
            </w:r>
            <w:proofErr w:type="spellEnd"/>
            <w:r>
              <w:t xml:space="preserve"> Елена Геннадьевна</w:t>
            </w:r>
          </w:p>
          <w:p w:rsidR="00983BEF" w:rsidRDefault="00983BEF" w:rsidP="00FA42A7">
            <w:pPr>
              <w:tabs>
                <w:tab w:val="left" w:pos="4536"/>
                <w:tab w:val="left" w:pos="4820"/>
              </w:tabs>
              <w:jc w:val="both"/>
            </w:pPr>
          </w:p>
          <w:p w:rsidR="003C3901" w:rsidRDefault="003C3901" w:rsidP="00FA42A7">
            <w:pPr>
              <w:tabs>
                <w:tab w:val="left" w:pos="4536"/>
                <w:tab w:val="left" w:pos="4820"/>
              </w:tabs>
              <w:jc w:val="both"/>
            </w:pPr>
          </w:p>
          <w:p w:rsidR="009D0AC3" w:rsidRDefault="009D0AC3" w:rsidP="00FA42A7">
            <w:pPr>
              <w:tabs>
                <w:tab w:val="left" w:pos="4536"/>
                <w:tab w:val="left" w:pos="4820"/>
              </w:tabs>
              <w:jc w:val="both"/>
            </w:pPr>
          </w:p>
          <w:p w:rsidR="00983BEF" w:rsidRDefault="00983BEF" w:rsidP="00FA42A7">
            <w:pPr>
              <w:tabs>
                <w:tab w:val="left" w:pos="4536"/>
                <w:tab w:val="left" w:pos="4820"/>
              </w:tabs>
              <w:jc w:val="both"/>
            </w:pPr>
            <w:r>
              <w:t xml:space="preserve">Глаголев Эдуард </w:t>
            </w:r>
          </w:p>
          <w:p w:rsidR="00983BEF" w:rsidRDefault="00983BEF" w:rsidP="00FA42A7">
            <w:pPr>
              <w:tabs>
                <w:tab w:val="left" w:pos="4536"/>
                <w:tab w:val="left" w:pos="4820"/>
              </w:tabs>
              <w:jc w:val="both"/>
            </w:pPr>
            <w:r>
              <w:t xml:space="preserve">Борисович     </w:t>
            </w:r>
          </w:p>
          <w:p w:rsidR="004D0A0D" w:rsidRDefault="004D0A0D" w:rsidP="00FA42A7">
            <w:pPr>
              <w:tabs>
                <w:tab w:val="left" w:pos="4536"/>
                <w:tab w:val="left" w:pos="4820"/>
              </w:tabs>
            </w:pPr>
          </w:p>
          <w:p w:rsidR="000D0CFC" w:rsidRDefault="000D0CFC" w:rsidP="00FA42A7">
            <w:pPr>
              <w:tabs>
                <w:tab w:val="left" w:pos="4536"/>
                <w:tab w:val="left" w:pos="4820"/>
              </w:tabs>
            </w:pPr>
            <w:r>
              <w:t>Гребен</w:t>
            </w:r>
            <w:r w:rsidR="004D0A0D">
              <w:t>щиков Владимир Алексеевич</w:t>
            </w:r>
          </w:p>
          <w:p w:rsidR="00983BEF" w:rsidRDefault="00983BEF" w:rsidP="009D0AC3">
            <w:pPr>
              <w:tabs>
                <w:tab w:val="left" w:pos="4536"/>
                <w:tab w:val="left" w:pos="4820"/>
              </w:tabs>
              <w:jc w:val="both"/>
            </w:pPr>
          </w:p>
        </w:tc>
        <w:tc>
          <w:tcPr>
            <w:tcW w:w="5352" w:type="dxa"/>
          </w:tcPr>
          <w:p w:rsidR="00EE1375" w:rsidRDefault="00983BEF" w:rsidP="00FA42A7">
            <w:pPr>
              <w:jc w:val="both"/>
            </w:pPr>
            <w:r>
              <w:t xml:space="preserve">- </w:t>
            </w:r>
            <w:r w:rsidR="006678D7">
              <w:t>з</w:t>
            </w:r>
            <w:r w:rsidR="00B14995">
              <w:t>аместитель главы</w:t>
            </w:r>
            <w:r>
              <w:t xml:space="preserve"> </w:t>
            </w:r>
            <w:r w:rsidR="00B14995">
              <w:t>администрации</w:t>
            </w:r>
            <w:r w:rsidR="00BB4C9B">
              <w:t xml:space="preserve"> </w:t>
            </w:r>
            <w:r w:rsidR="00B14995">
              <w:t>-</w:t>
            </w:r>
            <w:r w:rsidR="00035FB7">
              <w:t xml:space="preserve"> </w:t>
            </w:r>
            <w:r w:rsidR="00B14995">
              <w:t>председатель комитета имущественных и земельных отношений</w:t>
            </w:r>
          </w:p>
          <w:p w:rsidR="00E91F09" w:rsidRDefault="00E91F09" w:rsidP="00FA42A7">
            <w:pPr>
              <w:jc w:val="both"/>
            </w:pPr>
          </w:p>
          <w:p w:rsidR="00E91F09" w:rsidRDefault="00E91F09" w:rsidP="00FA42A7">
            <w:pPr>
              <w:jc w:val="both"/>
            </w:pPr>
          </w:p>
          <w:p w:rsidR="00BB4C9B" w:rsidRDefault="00BB4C9B" w:rsidP="00FA42A7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</w:rPr>
            </w:pPr>
          </w:p>
          <w:p w:rsidR="006678D7" w:rsidRDefault="00035FB7" w:rsidP="00FA42A7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gramStart"/>
            <w:r w:rsidR="006678D7" w:rsidRPr="006678D7">
              <w:rPr>
                <w:color w:val="auto"/>
              </w:rPr>
              <w:t>оперуполномоченный</w:t>
            </w:r>
            <w:proofErr w:type="gramEnd"/>
            <w:r w:rsidR="006678D7" w:rsidRPr="006678D7">
              <w:rPr>
                <w:color w:val="auto"/>
              </w:rPr>
              <w:t xml:space="preserve"> отдела ФСБ в </w:t>
            </w:r>
            <w:r w:rsidR="009D0AC3">
              <w:rPr>
                <w:color w:val="auto"/>
              </w:rPr>
              <w:t xml:space="preserve">                </w:t>
            </w:r>
            <w:r w:rsidR="006678D7" w:rsidRPr="006678D7">
              <w:rPr>
                <w:color w:val="auto"/>
              </w:rPr>
              <w:t>г.</w:t>
            </w:r>
            <w:r w:rsidR="009D0AC3">
              <w:rPr>
                <w:color w:val="auto"/>
              </w:rPr>
              <w:t xml:space="preserve"> </w:t>
            </w:r>
            <w:r w:rsidR="006678D7" w:rsidRPr="006678D7">
              <w:rPr>
                <w:color w:val="auto"/>
              </w:rPr>
              <w:t>Ахтубинске</w:t>
            </w:r>
          </w:p>
          <w:p w:rsidR="00BB4C9B" w:rsidRDefault="00BB4C9B" w:rsidP="00FA42A7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</w:rPr>
            </w:pPr>
          </w:p>
          <w:p w:rsidR="00BB4C9B" w:rsidRDefault="00BB4C9B" w:rsidP="00FA42A7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</w:rPr>
            </w:pPr>
          </w:p>
          <w:p w:rsidR="00BB4C9B" w:rsidRDefault="00BB4C9B" w:rsidP="00FA42A7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</w:rPr>
            </w:pPr>
          </w:p>
          <w:p w:rsidR="00BB4C9B" w:rsidRDefault="00BB4C9B" w:rsidP="00FA42A7">
            <w:pPr>
              <w:tabs>
                <w:tab w:val="left" w:pos="4536"/>
                <w:tab w:val="left" w:pos="4820"/>
              </w:tabs>
              <w:jc w:val="both"/>
            </w:pPr>
            <w:r>
              <w:t>- главный специалист</w:t>
            </w:r>
            <w:r w:rsidRPr="008B3465">
              <w:t xml:space="preserve"> управления </w:t>
            </w:r>
            <w:r>
              <w:t>культуры и кинофикации администрации МО «Ахтубинский район»</w:t>
            </w:r>
          </w:p>
          <w:p w:rsidR="00BB4C9B" w:rsidRPr="006678D7" w:rsidRDefault="00BB4C9B" w:rsidP="00FA42A7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</w:rPr>
            </w:pPr>
          </w:p>
          <w:p w:rsidR="00EE1375" w:rsidRDefault="00EE1375" w:rsidP="00FA42A7">
            <w:pPr>
              <w:jc w:val="both"/>
            </w:pPr>
          </w:p>
          <w:p w:rsidR="009D0AC3" w:rsidRDefault="009D0AC3" w:rsidP="00FA42A7">
            <w:pPr>
              <w:jc w:val="both"/>
            </w:pPr>
          </w:p>
          <w:p w:rsidR="00EE1375" w:rsidRDefault="009D0AC3" w:rsidP="00FA42A7">
            <w:pPr>
              <w:jc w:val="both"/>
            </w:pPr>
            <w:r>
              <w:t xml:space="preserve">- </w:t>
            </w:r>
            <w:r w:rsidR="00EE1375">
              <w:t>представитель ФГКУ «ОВО ВНГ России по Астраханской области»</w:t>
            </w:r>
          </w:p>
          <w:p w:rsidR="00983BEF" w:rsidRDefault="00983BEF" w:rsidP="00FA42A7">
            <w:pPr>
              <w:tabs>
                <w:tab w:val="left" w:pos="4536"/>
                <w:tab w:val="left" w:pos="4820"/>
              </w:tabs>
              <w:jc w:val="both"/>
            </w:pPr>
          </w:p>
          <w:p w:rsidR="00BB4C9B" w:rsidRDefault="00983BEF" w:rsidP="00FA42A7">
            <w:pPr>
              <w:tabs>
                <w:tab w:val="left" w:pos="4536"/>
                <w:tab w:val="left" w:pos="4820"/>
              </w:tabs>
              <w:jc w:val="both"/>
            </w:pPr>
            <w:r>
              <w:t>-</w:t>
            </w:r>
            <w:r w:rsidR="00035FB7">
              <w:t xml:space="preserve"> </w:t>
            </w:r>
            <w:r w:rsidRPr="008B3465">
              <w:t xml:space="preserve">начальник управления </w:t>
            </w:r>
            <w:r w:rsidR="0033773C">
              <w:t>культуры и кинофи</w:t>
            </w:r>
            <w:r w:rsidR="003C3901">
              <w:t xml:space="preserve">кации администрации </w:t>
            </w:r>
            <w:r w:rsidR="009D0AC3">
              <w:t xml:space="preserve">                        </w:t>
            </w:r>
            <w:r w:rsidR="003C3901">
              <w:t>МО «Ахтубинский район»</w:t>
            </w:r>
          </w:p>
          <w:p w:rsidR="009D0AC3" w:rsidRDefault="009D0AC3" w:rsidP="00FA42A7">
            <w:pPr>
              <w:tabs>
                <w:tab w:val="left" w:pos="4536"/>
                <w:tab w:val="left" w:pos="4820"/>
              </w:tabs>
              <w:jc w:val="both"/>
            </w:pPr>
          </w:p>
          <w:p w:rsidR="00983BEF" w:rsidRDefault="00983BEF" w:rsidP="00FA42A7">
            <w:pPr>
              <w:tabs>
                <w:tab w:val="left" w:pos="4536"/>
                <w:tab w:val="left" w:pos="4820"/>
              </w:tabs>
              <w:jc w:val="both"/>
            </w:pPr>
            <w:r>
              <w:t xml:space="preserve">- начальник штаба отдела МВД России                                                           по </w:t>
            </w:r>
            <w:proofErr w:type="spellStart"/>
            <w:r>
              <w:t>Ахтубинскому</w:t>
            </w:r>
            <w:proofErr w:type="spellEnd"/>
            <w:r>
              <w:t xml:space="preserve"> району</w:t>
            </w:r>
          </w:p>
          <w:p w:rsidR="00035FB7" w:rsidRDefault="00035FB7" w:rsidP="00FA42A7">
            <w:pPr>
              <w:jc w:val="both"/>
            </w:pPr>
          </w:p>
          <w:p w:rsidR="00983BEF" w:rsidRPr="00604789" w:rsidRDefault="004D0A0D" w:rsidP="00FA42A7">
            <w:pPr>
              <w:jc w:val="both"/>
            </w:pPr>
            <w:r>
              <w:t>-</w:t>
            </w:r>
            <w:r w:rsidR="009D0AC3">
              <w:t xml:space="preserve"> </w:t>
            </w:r>
            <w:r>
              <w:t xml:space="preserve">директор ФГУП «Охрана» </w:t>
            </w:r>
            <w:proofErr w:type="spellStart"/>
            <w:r>
              <w:t>Росгвардии</w:t>
            </w:r>
            <w:proofErr w:type="spellEnd"/>
            <w:r>
              <w:t xml:space="preserve"> по Астраханской области</w:t>
            </w:r>
          </w:p>
        </w:tc>
      </w:tr>
    </w:tbl>
    <w:p w:rsidR="00983BEF" w:rsidRPr="00EA6261" w:rsidRDefault="00983BEF" w:rsidP="00FA42A7">
      <w:pPr>
        <w:spacing w:after="0" w:line="240" w:lineRule="auto"/>
        <w:jc w:val="both"/>
      </w:pPr>
    </w:p>
    <w:p w:rsidR="00983BEF" w:rsidRPr="00EA6261" w:rsidRDefault="00983BEF" w:rsidP="00FA42A7">
      <w:pPr>
        <w:spacing w:after="0" w:line="240" w:lineRule="auto"/>
        <w:jc w:val="both"/>
      </w:pPr>
      <w:r w:rsidRPr="00EA6261">
        <w:t xml:space="preserve">       </w:t>
      </w:r>
      <w:r w:rsidR="009D0AC3">
        <w:t>Верно:</w:t>
      </w:r>
      <w:r w:rsidRPr="00EA6261">
        <w:t xml:space="preserve">   </w:t>
      </w:r>
    </w:p>
    <w:p w:rsidR="00983BEF" w:rsidRPr="00EA6261" w:rsidRDefault="00983BEF" w:rsidP="00FA42A7">
      <w:pPr>
        <w:spacing w:after="0" w:line="240" w:lineRule="auto"/>
        <w:jc w:val="both"/>
      </w:pPr>
    </w:p>
    <w:p w:rsidR="00983BEF" w:rsidRDefault="00983BEF" w:rsidP="00FA42A7">
      <w:pPr>
        <w:spacing w:after="0" w:line="240" w:lineRule="auto"/>
        <w:jc w:val="both"/>
      </w:pPr>
    </w:p>
    <w:p w:rsidR="004621E5" w:rsidRDefault="004621E5" w:rsidP="00FA42A7">
      <w:pPr>
        <w:spacing w:after="0" w:line="240" w:lineRule="auto"/>
        <w:jc w:val="both"/>
      </w:pPr>
    </w:p>
    <w:sectPr w:rsidR="0046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9"/>
    <w:rsid w:val="00020A98"/>
    <w:rsid w:val="00035FB7"/>
    <w:rsid w:val="0006768A"/>
    <w:rsid w:val="000A724D"/>
    <w:rsid w:val="000A731F"/>
    <w:rsid w:val="000A79AC"/>
    <w:rsid w:val="000B0D89"/>
    <w:rsid w:val="000C4988"/>
    <w:rsid w:val="000C7C63"/>
    <w:rsid w:val="000D0CFC"/>
    <w:rsid w:val="00142F64"/>
    <w:rsid w:val="001732D2"/>
    <w:rsid w:val="00251895"/>
    <w:rsid w:val="002E670D"/>
    <w:rsid w:val="00327CFB"/>
    <w:rsid w:val="0033773C"/>
    <w:rsid w:val="003C1830"/>
    <w:rsid w:val="003C3901"/>
    <w:rsid w:val="003F13A3"/>
    <w:rsid w:val="00417234"/>
    <w:rsid w:val="00421E95"/>
    <w:rsid w:val="004621E5"/>
    <w:rsid w:val="00485839"/>
    <w:rsid w:val="004D0A0D"/>
    <w:rsid w:val="00505CCD"/>
    <w:rsid w:val="00516533"/>
    <w:rsid w:val="005E2ECC"/>
    <w:rsid w:val="00601EB2"/>
    <w:rsid w:val="00604789"/>
    <w:rsid w:val="00630677"/>
    <w:rsid w:val="00634464"/>
    <w:rsid w:val="006678D7"/>
    <w:rsid w:val="007A2875"/>
    <w:rsid w:val="008B2479"/>
    <w:rsid w:val="008B3465"/>
    <w:rsid w:val="00941319"/>
    <w:rsid w:val="00956077"/>
    <w:rsid w:val="00962275"/>
    <w:rsid w:val="00962684"/>
    <w:rsid w:val="00980649"/>
    <w:rsid w:val="00983BEF"/>
    <w:rsid w:val="009C2004"/>
    <w:rsid w:val="009D0AC3"/>
    <w:rsid w:val="00A13448"/>
    <w:rsid w:val="00A6387B"/>
    <w:rsid w:val="00A65006"/>
    <w:rsid w:val="00A845B8"/>
    <w:rsid w:val="00AC7B58"/>
    <w:rsid w:val="00AD01D9"/>
    <w:rsid w:val="00AF213E"/>
    <w:rsid w:val="00B14995"/>
    <w:rsid w:val="00B41613"/>
    <w:rsid w:val="00B73D47"/>
    <w:rsid w:val="00B74A20"/>
    <w:rsid w:val="00BB4C9B"/>
    <w:rsid w:val="00BE0244"/>
    <w:rsid w:val="00C2179D"/>
    <w:rsid w:val="00C47C1A"/>
    <w:rsid w:val="00C87B21"/>
    <w:rsid w:val="00CB2ADE"/>
    <w:rsid w:val="00CC3186"/>
    <w:rsid w:val="00D32EE2"/>
    <w:rsid w:val="00D738BE"/>
    <w:rsid w:val="00DB5CE8"/>
    <w:rsid w:val="00DC02D8"/>
    <w:rsid w:val="00DF55EC"/>
    <w:rsid w:val="00E23DD3"/>
    <w:rsid w:val="00E51644"/>
    <w:rsid w:val="00E91F09"/>
    <w:rsid w:val="00EA6261"/>
    <w:rsid w:val="00EE1013"/>
    <w:rsid w:val="00EE1375"/>
    <w:rsid w:val="00F93D27"/>
    <w:rsid w:val="00FA42A7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paragraph" w:styleId="1">
    <w:name w:val="heading 1"/>
    <w:basedOn w:val="a"/>
    <w:next w:val="a"/>
    <w:link w:val="10"/>
    <w:uiPriority w:val="99"/>
    <w:qFormat/>
    <w:rsid w:val="001732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87B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387B"/>
    <w:rPr>
      <w:rFonts w:eastAsia="Times New Roman"/>
      <w:color w:val="auto"/>
      <w:szCs w:val="20"/>
      <w:lang w:eastAsia="ru-RU"/>
    </w:rPr>
  </w:style>
  <w:style w:type="table" w:styleId="a5">
    <w:name w:val="Table Grid"/>
    <w:basedOn w:val="a1"/>
    <w:uiPriority w:val="59"/>
    <w:rsid w:val="00A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1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732D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1732D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paragraph" w:styleId="1">
    <w:name w:val="heading 1"/>
    <w:basedOn w:val="a"/>
    <w:next w:val="a"/>
    <w:link w:val="10"/>
    <w:uiPriority w:val="99"/>
    <w:qFormat/>
    <w:rsid w:val="001732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87B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387B"/>
    <w:rPr>
      <w:rFonts w:eastAsia="Times New Roman"/>
      <w:color w:val="auto"/>
      <w:szCs w:val="20"/>
      <w:lang w:eastAsia="ru-RU"/>
    </w:rPr>
  </w:style>
  <w:style w:type="table" w:styleId="a5">
    <w:name w:val="Table Grid"/>
    <w:basedOn w:val="a1"/>
    <w:uiPriority w:val="59"/>
    <w:rsid w:val="00A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1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732D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1732D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837940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Анна Реснянская</cp:lastModifiedBy>
  <cp:revision>19</cp:revision>
  <cp:lastPrinted>2017-07-13T12:24:00Z</cp:lastPrinted>
  <dcterms:created xsi:type="dcterms:W3CDTF">2016-07-28T07:06:00Z</dcterms:created>
  <dcterms:modified xsi:type="dcterms:W3CDTF">2017-07-17T09:22:00Z</dcterms:modified>
</cp:coreProperties>
</file>